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33" w:rsidRPr="001E5E81" w:rsidRDefault="006C5233" w:rsidP="006C5233">
      <w:pPr>
        <w:ind w:left="6521"/>
        <w:rPr>
          <w:sz w:val="26"/>
          <w:szCs w:val="26"/>
          <w:lang w:eastAsia="ru-RU"/>
        </w:rPr>
      </w:pPr>
      <w:r w:rsidRPr="001E5E81">
        <w:rPr>
          <w:sz w:val="26"/>
          <w:szCs w:val="26"/>
          <w:lang w:eastAsia="ru-RU"/>
        </w:rPr>
        <w:t xml:space="preserve">Приложение </w:t>
      </w:r>
      <w:r w:rsidR="001E5E81" w:rsidRPr="001E5E81">
        <w:rPr>
          <w:sz w:val="26"/>
          <w:szCs w:val="26"/>
          <w:lang w:eastAsia="ru-RU"/>
        </w:rPr>
        <w:t>1</w:t>
      </w:r>
      <w:r w:rsidRPr="001E5E81">
        <w:rPr>
          <w:sz w:val="26"/>
          <w:szCs w:val="26"/>
          <w:lang w:eastAsia="ru-RU"/>
        </w:rPr>
        <w:tab/>
      </w:r>
    </w:p>
    <w:p w:rsidR="001E5E81" w:rsidRPr="001E5E81" w:rsidRDefault="001E5E81" w:rsidP="006C5233">
      <w:pPr>
        <w:ind w:left="6521"/>
        <w:rPr>
          <w:sz w:val="26"/>
          <w:szCs w:val="26"/>
          <w:lang w:eastAsia="ru-RU"/>
        </w:rPr>
      </w:pPr>
      <w:r w:rsidRPr="001E5E81">
        <w:rPr>
          <w:sz w:val="26"/>
          <w:szCs w:val="26"/>
          <w:lang w:eastAsia="ru-RU"/>
        </w:rPr>
        <w:t xml:space="preserve">к приказу </w:t>
      </w:r>
      <w:r w:rsidR="006C5233" w:rsidRPr="001E5E81">
        <w:rPr>
          <w:sz w:val="26"/>
          <w:szCs w:val="26"/>
          <w:lang w:eastAsia="ru-RU"/>
        </w:rPr>
        <w:t xml:space="preserve">№ </w:t>
      </w:r>
      <w:r w:rsidR="00C5321C" w:rsidRPr="001E5E81">
        <w:rPr>
          <w:sz w:val="26"/>
          <w:szCs w:val="26"/>
          <w:lang w:eastAsia="ru-RU"/>
        </w:rPr>
        <w:t>_</w:t>
      </w:r>
      <w:r w:rsidR="0089286E">
        <w:rPr>
          <w:sz w:val="26"/>
          <w:szCs w:val="26"/>
          <w:u w:val="single"/>
          <w:lang w:eastAsia="ru-RU"/>
        </w:rPr>
        <w:t>99</w:t>
      </w:r>
      <w:r w:rsidR="00C5321C" w:rsidRPr="001E5E81">
        <w:rPr>
          <w:sz w:val="26"/>
          <w:szCs w:val="26"/>
          <w:lang w:eastAsia="ru-RU"/>
        </w:rPr>
        <w:t>_</w:t>
      </w:r>
      <w:r w:rsidR="006C5233" w:rsidRPr="001E5E81">
        <w:rPr>
          <w:sz w:val="26"/>
          <w:szCs w:val="26"/>
          <w:lang w:eastAsia="ru-RU"/>
        </w:rPr>
        <w:t xml:space="preserve"> </w:t>
      </w:r>
    </w:p>
    <w:p w:rsidR="006C5233" w:rsidRPr="001E5E81" w:rsidRDefault="001E5E81" w:rsidP="006C5233">
      <w:pPr>
        <w:ind w:left="6521"/>
        <w:rPr>
          <w:sz w:val="26"/>
          <w:szCs w:val="26"/>
          <w:lang w:eastAsia="ru-RU"/>
        </w:rPr>
      </w:pPr>
      <w:r w:rsidRPr="001E5E81">
        <w:rPr>
          <w:sz w:val="26"/>
          <w:szCs w:val="26"/>
          <w:lang w:eastAsia="ru-RU"/>
        </w:rPr>
        <w:t xml:space="preserve">от </w:t>
      </w:r>
      <w:r w:rsidR="006C5233" w:rsidRPr="001E5E81">
        <w:rPr>
          <w:sz w:val="26"/>
          <w:szCs w:val="26"/>
          <w:lang w:eastAsia="ru-RU"/>
        </w:rPr>
        <w:t>0</w:t>
      </w:r>
      <w:r w:rsidR="00E1360F">
        <w:rPr>
          <w:sz w:val="26"/>
          <w:szCs w:val="26"/>
          <w:lang w:eastAsia="ru-RU"/>
        </w:rPr>
        <w:t>9</w:t>
      </w:r>
      <w:r w:rsidR="006C5233" w:rsidRPr="001E5E81">
        <w:rPr>
          <w:sz w:val="26"/>
          <w:szCs w:val="26"/>
          <w:lang w:eastAsia="ru-RU"/>
        </w:rPr>
        <w:t>.</w:t>
      </w:r>
      <w:r w:rsidR="00C5321C" w:rsidRPr="001E5E81">
        <w:rPr>
          <w:sz w:val="26"/>
          <w:szCs w:val="26"/>
          <w:lang w:eastAsia="ru-RU"/>
        </w:rPr>
        <w:t>0</w:t>
      </w:r>
      <w:r w:rsidRPr="001E5E81">
        <w:rPr>
          <w:sz w:val="26"/>
          <w:szCs w:val="26"/>
          <w:lang w:eastAsia="ru-RU"/>
        </w:rPr>
        <w:t>9</w:t>
      </w:r>
      <w:r w:rsidR="006C5233" w:rsidRPr="001E5E81">
        <w:rPr>
          <w:sz w:val="26"/>
          <w:szCs w:val="26"/>
          <w:lang w:eastAsia="ru-RU"/>
        </w:rPr>
        <w:t>.202</w:t>
      </w:r>
      <w:r w:rsidRPr="001E5E81">
        <w:rPr>
          <w:sz w:val="26"/>
          <w:szCs w:val="26"/>
          <w:lang w:eastAsia="ru-RU"/>
        </w:rPr>
        <w:t>0</w:t>
      </w:r>
      <w:r w:rsidR="006C5233" w:rsidRPr="001E5E81">
        <w:rPr>
          <w:sz w:val="26"/>
          <w:szCs w:val="26"/>
          <w:lang w:eastAsia="ru-RU"/>
        </w:rPr>
        <w:t>г.</w:t>
      </w:r>
    </w:p>
    <w:p w:rsidR="006C5233" w:rsidRDefault="000C3FCF" w:rsidP="000C3FCF">
      <w:pPr>
        <w:jc w:val="center"/>
        <w:rPr>
          <w:b/>
          <w:bCs/>
          <w:sz w:val="28"/>
          <w:szCs w:val="28"/>
        </w:rPr>
      </w:pPr>
      <w:r w:rsidRPr="000C3FCF">
        <w:rPr>
          <w:b/>
          <w:bCs/>
          <w:sz w:val="28"/>
          <w:szCs w:val="28"/>
        </w:rPr>
        <w:t xml:space="preserve">                                                 </w:t>
      </w:r>
    </w:p>
    <w:p w:rsidR="006C5233" w:rsidRDefault="006C5233" w:rsidP="000C3FCF">
      <w:pPr>
        <w:jc w:val="center"/>
        <w:rPr>
          <w:b/>
          <w:bCs/>
          <w:sz w:val="28"/>
          <w:szCs w:val="28"/>
        </w:rPr>
      </w:pPr>
    </w:p>
    <w:p w:rsidR="0025508F" w:rsidRPr="000C3FCF" w:rsidRDefault="0025508F">
      <w:pPr>
        <w:pStyle w:val="aa"/>
        <w:jc w:val="both"/>
        <w:rPr>
          <w:sz w:val="28"/>
          <w:szCs w:val="28"/>
        </w:rPr>
      </w:pPr>
    </w:p>
    <w:p w:rsidR="0025508F" w:rsidRPr="00066010" w:rsidRDefault="0025508F">
      <w:pPr>
        <w:pStyle w:val="ac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ПОЛОЖЕНИЕ</w:t>
      </w:r>
    </w:p>
    <w:p w:rsidR="0025508F" w:rsidRPr="00066010" w:rsidRDefault="0025508F">
      <w:pPr>
        <w:pStyle w:val="ac"/>
        <w:jc w:val="center"/>
        <w:rPr>
          <w:b/>
          <w:sz w:val="24"/>
          <w:szCs w:val="24"/>
        </w:rPr>
      </w:pPr>
    </w:p>
    <w:p w:rsidR="0025508F" w:rsidRPr="00066010" w:rsidRDefault="0025508F">
      <w:pPr>
        <w:pStyle w:val="ac"/>
        <w:ind w:firstLine="24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О  ПОРЯДКЕ  ОРГАНИЗАЦИИ  И  ПРОВЕДЕНИЯ  РАБОТ</w:t>
      </w:r>
    </w:p>
    <w:p w:rsidR="0025508F" w:rsidRPr="00066010" w:rsidRDefault="0025508F">
      <w:pPr>
        <w:pStyle w:val="ac"/>
        <w:ind w:firstLine="24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ПО  ЗАЩИТЕ  ИНФОРМАЦИИ</w:t>
      </w:r>
      <w:r w:rsidR="00A5206D" w:rsidRPr="00066010">
        <w:rPr>
          <w:b/>
          <w:sz w:val="24"/>
          <w:szCs w:val="24"/>
        </w:rPr>
        <w:t xml:space="preserve"> </w:t>
      </w:r>
      <w:r w:rsidR="00581E93" w:rsidRPr="00066010">
        <w:rPr>
          <w:b/>
          <w:sz w:val="24"/>
          <w:szCs w:val="24"/>
        </w:rPr>
        <w:t>ОГРАНИЧЕННОГО ДОСТУПА</w:t>
      </w:r>
    </w:p>
    <w:p w:rsidR="0026535A" w:rsidRPr="00066010" w:rsidRDefault="0026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10">
        <w:rPr>
          <w:rFonts w:ascii="Times New Roman" w:hAnsi="Times New Roman" w:cs="Times New Roman"/>
          <w:b/>
          <w:sz w:val="24"/>
          <w:szCs w:val="24"/>
        </w:rPr>
        <w:t>в</w:t>
      </w:r>
      <w:r w:rsidR="0025508F" w:rsidRPr="000660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508F" w:rsidRPr="00066010" w:rsidRDefault="00C5321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601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26535A" w:rsidRPr="00066010">
        <w:rPr>
          <w:rFonts w:ascii="Times New Roman" w:hAnsi="Times New Roman" w:cs="Times New Roman"/>
          <w:b/>
          <w:sz w:val="24"/>
          <w:szCs w:val="24"/>
        </w:rPr>
        <w:t xml:space="preserve">Ермаковской СОШ </w:t>
      </w:r>
      <w:proofErr w:type="spellStart"/>
      <w:r w:rsidR="0026535A" w:rsidRPr="00066010">
        <w:rPr>
          <w:rFonts w:ascii="Times New Roman" w:hAnsi="Times New Roman" w:cs="Times New Roman"/>
          <w:b/>
          <w:sz w:val="24"/>
          <w:szCs w:val="24"/>
        </w:rPr>
        <w:t>Верхнекольцовский</w:t>
      </w:r>
      <w:proofErr w:type="spellEnd"/>
      <w:r w:rsidR="0026535A" w:rsidRPr="00066010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</w:p>
    <w:p w:rsidR="0025508F" w:rsidRPr="00066010" w:rsidRDefault="0025508F">
      <w:pPr>
        <w:ind w:firstLine="24"/>
        <w:jc w:val="center"/>
        <w:rPr>
          <w:b/>
        </w:rPr>
      </w:pPr>
    </w:p>
    <w:p w:rsidR="0025508F" w:rsidRPr="00066010" w:rsidRDefault="0025508F">
      <w:pPr>
        <w:pStyle w:val="aa"/>
        <w:ind w:firstLine="24"/>
        <w:jc w:val="both"/>
        <w:rPr>
          <w:b/>
          <w:sz w:val="24"/>
          <w:szCs w:val="24"/>
        </w:rPr>
      </w:pPr>
    </w:p>
    <w:p w:rsidR="0025508F" w:rsidRPr="00066010" w:rsidRDefault="0025508F">
      <w:pPr>
        <w:pStyle w:val="aa"/>
        <w:ind w:firstLine="24"/>
        <w:jc w:val="both"/>
        <w:rPr>
          <w:b/>
          <w:sz w:val="24"/>
          <w:szCs w:val="24"/>
        </w:rPr>
      </w:pPr>
    </w:p>
    <w:p w:rsidR="0025508F" w:rsidRPr="00066010" w:rsidRDefault="0025508F">
      <w:pPr>
        <w:ind w:firstLine="648"/>
        <w:jc w:val="center"/>
        <w:rPr>
          <w:b/>
        </w:rPr>
      </w:pPr>
      <w:r w:rsidRPr="00066010">
        <w:rPr>
          <w:b/>
        </w:rPr>
        <w:t>1. ОБЩИЕ ПОЛОЖЕНИЯ</w:t>
      </w:r>
    </w:p>
    <w:p w:rsidR="0025508F" w:rsidRPr="00066010" w:rsidRDefault="0025508F">
      <w:pPr>
        <w:pStyle w:val="aa"/>
        <w:ind w:firstLine="648"/>
        <w:jc w:val="both"/>
        <w:rPr>
          <w:sz w:val="24"/>
          <w:szCs w:val="24"/>
        </w:rPr>
      </w:pPr>
    </w:p>
    <w:p w:rsidR="0025508F" w:rsidRPr="00066010" w:rsidRDefault="0025508F" w:rsidP="00066010">
      <w:pPr>
        <w:numPr>
          <w:ilvl w:val="1"/>
          <w:numId w:val="7"/>
        </w:numPr>
        <w:ind w:left="0" w:firstLine="648"/>
      </w:pPr>
      <w:r w:rsidRPr="00066010">
        <w:t xml:space="preserve">Настоящее </w:t>
      </w:r>
      <w:r w:rsidR="00C03033" w:rsidRPr="00066010">
        <w:t>Положение разработано</w:t>
      </w:r>
      <w:r w:rsidRPr="00066010">
        <w:t xml:space="preserve">  на  основании  требований: </w:t>
      </w:r>
    </w:p>
    <w:p w:rsidR="0025508F" w:rsidRPr="00066010" w:rsidRDefault="00CD6002" w:rsidP="00066010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line="200" w:lineRule="atLeast"/>
        <w:ind w:left="0" w:firstLine="851"/>
      </w:pPr>
      <w:r w:rsidRPr="00066010">
        <w:t>Федерального з</w:t>
      </w:r>
      <w:r w:rsidR="0025508F" w:rsidRPr="00066010">
        <w:t xml:space="preserve">акона Российской Федерации </w:t>
      </w:r>
      <w:r w:rsidR="00BC34D5" w:rsidRPr="00066010">
        <w:t xml:space="preserve">от 27.07.2006 № 152 </w:t>
      </w:r>
      <w:r w:rsidR="00FA078A" w:rsidRPr="00066010">
        <w:t xml:space="preserve">                                   </w:t>
      </w:r>
      <w:r w:rsidR="0025508F" w:rsidRPr="00066010">
        <w:t>«О персональных данных»;</w:t>
      </w:r>
    </w:p>
    <w:p w:rsidR="0025508F" w:rsidRPr="00066010" w:rsidRDefault="00CD6002" w:rsidP="00066010">
      <w:pPr>
        <w:numPr>
          <w:ilvl w:val="1"/>
          <w:numId w:val="22"/>
        </w:numPr>
        <w:tabs>
          <w:tab w:val="left" w:pos="1276"/>
        </w:tabs>
        <w:ind w:left="0" w:firstLine="851"/>
      </w:pPr>
      <w:r w:rsidRPr="00066010">
        <w:t>Ф</w:t>
      </w:r>
      <w:r w:rsidR="00BC34D5" w:rsidRPr="00066010">
        <w:t xml:space="preserve">едерального </w:t>
      </w:r>
      <w:r w:rsidRPr="00066010">
        <w:t>з</w:t>
      </w:r>
      <w:r w:rsidR="0025508F" w:rsidRPr="00066010">
        <w:t xml:space="preserve">акона Российской Федерации от 27.07.2006 149-ФЗ </w:t>
      </w:r>
      <w:r w:rsidR="00FA078A" w:rsidRPr="00066010">
        <w:t xml:space="preserve">                               </w:t>
      </w:r>
      <w:r w:rsidR="0025508F" w:rsidRPr="00066010">
        <w:t>«Об информации, информационных технологиях и о защите информации»;</w:t>
      </w:r>
    </w:p>
    <w:p w:rsidR="0025508F" w:rsidRPr="00066010" w:rsidRDefault="0025508F" w:rsidP="00066010">
      <w:pPr>
        <w:numPr>
          <w:ilvl w:val="1"/>
          <w:numId w:val="22"/>
        </w:numPr>
        <w:tabs>
          <w:tab w:val="left" w:pos="1276"/>
        </w:tabs>
        <w:ind w:left="0" w:firstLine="851"/>
      </w:pPr>
      <w:r w:rsidRPr="00066010">
        <w:rPr>
          <w:bCs/>
        </w:rPr>
        <w:t xml:space="preserve">постановления Правительства Российской Федерации </w:t>
      </w:r>
      <w:r w:rsidR="00BC34D5" w:rsidRPr="00066010">
        <w:t xml:space="preserve">от 17.11.2007 № 781 </w:t>
      </w:r>
      <w:r w:rsidRPr="00066010">
        <w:t>«Об утверждении положения об обеспечении безопасности персональных данных при их обработке в информационны</w:t>
      </w:r>
      <w:r w:rsidR="00BC34D5" w:rsidRPr="00066010">
        <w:t>х системах персональных данных»;</w:t>
      </w:r>
    </w:p>
    <w:p w:rsidR="00CB34B8" w:rsidRPr="00066010" w:rsidRDefault="00CB34B8" w:rsidP="00066010">
      <w:pPr>
        <w:numPr>
          <w:ilvl w:val="0"/>
          <w:numId w:val="16"/>
        </w:numPr>
        <w:spacing w:line="200" w:lineRule="atLeast"/>
        <w:ind w:left="0" w:firstLine="851"/>
      </w:pPr>
      <w:r w:rsidRPr="00066010">
        <w:t xml:space="preserve">«Специальных требований и рекомендаций по технической защите конфиденциальной информации», утвержденных приказом </w:t>
      </w:r>
      <w:proofErr w:type="spellStart"/>
      <w:r w:rsidRPr="00066010">
        <w:t>Гостехкомиссии</w:t>
      </w:r>
      <w:proofErr w:type="spellEnd"/>
      <w:r w:rsidRPr="00066010">
        <w:t xml:space="preserve"> России от 30 августа 2002 г. № 282</w:t>
      </w:r>
      <w:r w:rsidR="00D15F16" w:rsidRPr="00066010">
        <w:t>;</w:t>
      </w:r>
    </w:p>
    <w:p w:rsidR="0025508F" w:rsidRPr="00066010" w:rsidRDefault="00D15F16" w:rsidP="00066010">
      <w:pPr>
        <w:numPr>
          <w:ilvl w:val="0"/>
          <w:numId w:val="16"/>
        </w:numPr>
        <w:spacing w:line="200" w:lineRule="atLeast"/>
        <w:ind w:left="0" w:firstLine="851"/>
      </w:pPr>
      <w:r w:rsidRPr="00066010">
        <w:t>«Положения о методах и способах защиты информации в информационных системах персональных данных», утвержденного приказом ФСТЭК России от 05.02.2010 № 58.</w:t>
      </w:r>
      <w:r w:rsidR="00581E93" w:rsidRPr="00066010">
        <w:t xml:space="preserve"> </w:t>
      </w:r>
    </w:p>
    <w:p w:rsidR="0025508F" w:rsidRPr="00066010" w:rsidRDefault="0025508F" w:rsidP="00066010">
      <w:pPr>
        <w:numPr>
          <w:ilvl w:val="0"/>
          <w:numId w:val="16"/>
        </w:numPr>
        <w:spacing w:line="200" w:lineRule="atLeast"/>
        <w:ind w:left="0" w:firstLine="851"/>
      </w:pPr>
      <w:r w:rsidRPr="00066010">
        <w:rPr>
          <w:b/>
        </w:rPr>
        <w:t>Персональные данные</w:t>
      </w:r>
      <w:r w:rsidRPr="00066010">
        <w:t xml:space="preserve"> </w:t>
      </w:r>
      <w:r w:rsidR="00A267B6" w:rsidRPr="00066010">
        <w:t xml:space="preserve">(далее -  </w:t>
      </w:r>
      <w:proofErr w:type="spellStart"/>
      <w:r w:rsidR="00A267B6" w:rsidRPr="00066010">
        <w:t>ПДн</w:t>
      </w:r>
      <w:proofErr w:type="spellEnd"/>
      <w:r w:rsidR="00A267B6" w:rsidRPr="00066010">
        <w:t xml:space="preserve">) </w:t>
      </w:r>
      <w:r w:rsidR="00B00B79" w:rsidRPr="00066010">
        <w:t xml:space="preserve">относятся к информации ограниченного доступа </w:t>
      </w:r>
      <w:r w:rsidRPr="00066010">
        <w:t>(далее - информация)</w:t>
      </w:r>
      <w:r w:rsidR="00B00B79" w:rsidRPr="00066010">
        <w:t>, так как попадают под действие Федерального закона Российской Федерации от 27.07.2006 № 152 "О персональных данных"</w:t>
      </w:r>
      <w:r w:rsidRPr="00066010">
        <w:t>.</w:t>
      </w:r>
    </w:p>
    <w:p w:rsidR="001C0335" w:rsidRPr="00066010" w:rsidRDefault="0025508F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 xml:space="preserve">Цель данного Положения </w:t>
      </w:r>
      <w:r w:rsidR="00756F72" w:rsidRPr="00066010">
        <w:rPr>
          <w:sz w:val="24"/>
          <w:szCs w:val="24"/>
        </w:rPr>
        <w:t>–</w:t>
      </w:r>
      <w:r w:rsidRPr="00066010">
        <w:rPr>
          <w:sz w:val="24"/>
          <w:szCs w:val="24"/>
        </w:rPr>
        <w:t xml:space="preserve"> </w:t>
      </w:r>
      <w:r w:rsidR="00756F72" w:rsidRPr="00066010">
        <w:rPr>
          <w:sz w:val="24"/>
          <w:szCs w:val="24"/>
        </w:rPr>
        <w:t xml:space="preserve">определение порядка </w:t>
      </w:r>
      <w:r w:rsidR="001C0335" w:rsidRPr="00066010">
        <w:rPr>
          <w:sz w:val="24"/>
          <w:szCs w:val="24"/>
        </w:rPr>
        <w:t>организации</w:t>
      </w:r>
      <w:r w:rsidR="006C1C38" w:rsidRPr="00066010">
        <w:rPr>
          <w:sz w:val="24"/>
          <w:szCs w:val="24"/>
        </w:rPr>
        <w:t>,</w:t>
      </w:r>
      <w:r w:rsidR="001C0335" w:rsidRPr="00066010">
        <w:rPr>
          <w:sz w:val="24"/>
          <w:szCs w:val="24"/>
        </w:rPr>
        <w:t xml:space="preserve"> </w:t>
      </w:r>
      <w:r w:rsidR="006C1C38" w:rsidRPr="00066010">
        <w:rPr>
          <w:sz w:val="24"/>
          <w:szCs w:val="24"/>
        </w:rPr>
        <w:t xml:space="preserve">и </w:t>
      </w:r>
      <w:r w:rsidR="001C0335" w:rsidRPr="00066010">
        <w:rPr>
          <w:sz w:val="24"/>
          <w:szCs w:val="24"/>
        </w:rPr>
        <w:t xml:space="preserve">проведения работ в </w:t>
      </w:r>
      <w:r w:rsidR="00E1360F" w:rsidRPr="00066010">
        <w:rPr>
          <w:sz w:val="24"/>
          <w:szCs w:val="24"/>
        </w:rPr>
        <w:t xml:space="preserve">МБОУ Ермаковской СОШ </w:t>
      </w:r>
      <w:proofErr w:type="spellStart"/>
      <w:r w:rsidR="00E1360F" w:rsidRPr="00066010">
        <w:rPr>
          <w:sz w:val="24"/>
          <w:szCs w:val="24"/>
        </w:rPr>
        <w:t>Верхнекольцовский</w:t>
      </w:r>
      <w:proofErr w:type="spellEnd"/>
      <w:r w:rsidR="00E1360F" w:rsidRPr="00066010">
        <w:rPr>
          <w:sz w:val="24"/>
          <w:szCs w:val="24"/>
        </w:rPr>
        <w:t xml:space="preserve"> филиал</w:t>
      </w:r>
      <w:r w:rsidR="001C0335" w:rsidRPr="00066010">
        <w:rPr>
          <w:sz w:val="24"/>
          <w:szCs w:val="24"/>
        </w:rPr>
        <w:t xml:space="preserve"> для построения эффективной системы защиты информации </w:t>
      </w:r>
      <w:r w:rsidR="001A403A" w:rsidRPr="00066010">
        <w:rPr>
          <w:sz w:val="24"/>
          <w:szCs w:val="24"/>
        </w:rPr>
        <w:t xml:space="preserve">(далее - СЗИ) </w:t>
      </w:r>
      <w:r w:rsidR="001C0335" w:rsidRPr="00066010">
        <w:rPr>
          <w:sz w:val="24"/>
          <w:szCs w:val="24"/>
        </w:rPr>
        <w:t>от несанкционирова</w:t>
      </w:r>
      <w:r w:rsidR="00AC4428" w:rsidRPr="00066010">
        <w:rPr>
          <w:sz w:val="24"/>
          <w:szCs w:val="24"/>
        </w:rPr>
        <w:t>нного доступа</w:t>
      </w:r>
      <w:r w:rsidR="006C1C38" w:rsidRPr="00066010">
        <w:rPr>
          <w:sz w:val="24"/>
          <w:szCs w:val="24"/>
        </w:rPr>
        <w:t xml:space="preserve">, </w:t>
      </w:r>
      <w:r w:rsidR="00AC4428" w:rsidRPr="00066010">
        <w:rPr>
          <w:sz w:val="24"/>
          <w:szCs w:val="24"/>
        </w:rPr>
        <w:t>и её последующей эксплуатации.</w:t>
      </w:r>
      <w:r w:rsidR="001C0335" w:rsidRPr="00066010">
        <w:rPr>
          <w:sz w:val="24"/>
          <w:szCs w:val="24"/>
        </w:rPr>
        <w:t xml:space="preserve"> </w:t>
      </w:r>
      <w:r w:rsidR="00AC4428" w:rsidRPr="00066010">
        <w:rPr>
          <w:sz w:val="24"/>
          <w:szCs w:val="24"/>
        </w:rPr>
        <w:t>В</w:t>
      </w:r>
      <w:r w:rsidR="001C0335" w:rsidRPr="00066010">
        <w:rPr>
          <w:sz w:val="24"/>
          <w:szCs w:val="24"/>
        </w:rPr>
        <w:t xml:space="preserve"> частности</w:t>
      </w:r>
      <w:r w:rsidR="00AC4428" w:rsidRPr="00066010">
        <w:rPr>
          <w:sz w:val="24"/>
          <w:szCs w:val="24"/>
        </w:rPr>
        <w:t>,</w:t>
      </w:r>
      <w:r w:rsidR="001C0335" w:rsidRPr="00066010">
        <w:rPr>
          <w:sz w:val="24"/>
          <w:szCs w:val="24"/>
        </w:rPr>
        <w:t xml:space="preserve"> с целью обеспечение защиты прав и свобод субъектов </w:t>
      </w:r>
      <w:proofErr w:type="gramStart"/>
      <w:r w:rsidR="00AC4428" w:rsidRPr="00066010">
        <w:rPr>
          <w:sz w:val="24"/>
          <w:szCs w:val="24"/>
        </w:rPr>
        <w:t>персональных</w:t>
      </w:r>
      <w:proofErr w:type="gramEnd"/>
      <w:r w:rsidR="001C0335" w:rsidRPr="00066010">
        <w:rPr>
          <w:sz w:val="24"/>
          <w:szCs w:val="24"/>
        </w:rPr>
        <w:t xml:space="preserve"> данных при обработке их </w:t>
      </w:r>
      <w:proofErr w:type="spellStart"/>
      <w:r w:rsidR="001C0335" w:rsidRPr="00066010">
        <w:rPr>
          <w:sz w:val="24"/>
          <w:szCs w:val="24"/>
        </w:rPr>
        <w:t>ПДн</w:t>
      </w:r>
      <w:proofErr w:type="spellEnd"/>
      <w:r w:rsidR="001C0335" w:rsidRPr="00066010">
        <w:rPr>
          <w:sz w:val="24"/>
          <w:szCs w:val="24"/>
        </w:rPr>
        <w:t xml:space="preserve"> в информационных системах </w:t>
      </w:r>
      <w:r w:rsidR="000C3FCF" w:rsidRPr="00066010">
        <w:rPr>
          <w:sz w:val="24"/>
          <w:szCs w:val="24"/>
        </w:rPr>
        <w:t>школы</w:t>
      </w:r>
      <w:r w:rsidR="001C0335" w:rsidRPr="00066010">
        <w:rPr>
          <w:sz w:val="24"/>
          <w:szCs w:val="24"/>
        </w:rPr>
        <w:t>.</w:t>
      </w:r>
    </w:p>
    <w:p w:rsidR="00D15F16" w:rsidRPr="00066010" w:rsidRDefault="00D15F16" w:rsidP="00066010">
      <w:pPr>
        <w:pStyle w:val="aa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Информационн</w:t>
      </w:r>
      <w:r w:rsidR="0025508F" w:rsidRPr="00066010">
        <w:rPr>
          <w:sz w:val="24"/>
          <w:szCs w:val="24"/>
        </w:rPr>
        <w:t>ая система  (</w:t>
      </w:r>
      <w:r w:rsidR="00756F72" w:rsidRPr="00066010">
        <w:rPr>
          <w:sz w:val="24"/>
          <w:szCs w:val="24"/>
        </w:rPr>
        <w:t xml:space="preserve">далее - </w:t>
      </w:r>
      <w:r w:rsidRPr="00066010">
        <w:rPr>
          <w:sz w:val="24"/>
          <w:szCs w:val="24"/>
        </w:rPr>
        <w:t>И</w:t>
      </w:r>
      <w:r w:rsidR="0025508F" w:rsidRPr="00066010">
        <w:rPr>
          <w:sz w:val="24"/>
          <w:szCs w:val="24"/>
        </w:rPr>
        <w:t xml:space="preserve">С) – </w:t>
      </w:r>
      <w:r w:rsidRPr="00066010">
        <w:rPr>
          <w:sz w:val="24"/>
          <w:szCs w:val="24"/>
        </w:rPr>
        <w:t>совокупность содержащ</w:t>
      </w:r>
      <w:r w:rsidR="004A6FF1" w:rsidRPr="00066010">
        <w:rPr>
          <w:sz w:val="24"/>
          <w:szCs w:val="24"/>
        </w:rPr>
        <w:t>их</w:t>
      </w:r>
      <w:r w:rsidRPr="00066010">
        <w:rPr>
          <w:sz w:val="24"/>
          <w:szCs w:val="24"/>
        </w:rPr>
        <w:t xml:space="preserve">ся в базах данных </w:t>
      </w:r>
      <w:r w:rsidR="00976871" w:rsidRPr="00066010">
        <w:rPr>
          <w:sz w:val="24"/>
          <w:szCs w:val="24"/>
        </w:rPr>
        <w:t xml:space="preserve">информации </w:t>
      </w:r>
      <w:r w:rsidR="004A6FF1" w:rsidRPr="00066010">
        <w:rPr>
          <w:sz w:val="24"/>
          <w:szCs w:val="24"/>
        </w:rPr>
        <w:t xml:space="preserve">и обеспечивающих </w:t>
      </w:r>
      <w:r w:rsidR="00976871" w:rsidRPr="00066010">
        <w:rPr>
          <w:sz w:val="24"/>
          <w:szCs w:val="24"/>
        </w:rPr>
        <w:t>её</w:t>
      </w:r>
      <w:r w:rsidRPr="00066010">
        <w:rPr>
          <w:sz w:val="24"/>
          <w:szCs w:val="24"/>
        </w:rPr>
        <w:t xml:space="preserve"> обработку информационных технологий и технических средств.</w:t>
      </w:r>
    </w:p>
    <w:p w:rsidR="009B5A6D" w:rsidRPr="00066010" w:rsidRDefault="009B5A6D" w:rsidP="00066010">
      <w:pPr>
        <w:pStyle w:val="aa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Информационная система персональных данных </w:t>
      </w:r>
      <w:r w:rsidR="00135C68" w:rsidRPr="00066010">
        <w:rPr>
          <w:sz w:val="24"/>
          <w:szCs w:val="24"/>
        </w:rPr>
        <w:t xml:space="preserve">(далее - </w:t>
      </w:r>
      <w:proofErr w:type="spellStart"/>
      <w:r w:rsidR="00135C68" w:rsidRPr="00066010">
        <w:rPr>
          <w:sz w:val="24"/>
          <w:szCs w:val="24"/>
        </w:rPr>
        <w:t>ИСПДн</w:t>
      </w:r>
      <w:proofErr w:type="spellEnd"/>
      <w:r w:rsidR="00135C68" w:rsidRPr="00066010">
        <w:rPr>
          <w:sz w:val="24"/>
          <w:szCs w:val="24"/>
        </w:rPr>
        <w:t xml:space="preserve">) </w:t>
      </w:r>
      <w:r w:rsidRPr="00066010">
        <w:rPr>
          <w:sz w:val="24"/>
          <w:szCs w:val="24"/>
        </w:rPr>
        <w:t xml:space="preserve">- информационная система, представляющая собой совокупность </w:t>
      </w:r>
      <w:r w:rsidR="004A6FF1" w:rsidRPr="00066010">
        <w:rPr>
          <w:sz w:val="24"/>
          <w:szCs w:val="24"/>
        </w:rPr>
        <w:t>содержащихся в базе данных</w:t>
      </w:r>
      <w:r w:rsidR="00A267B6" w:rsidRPr="00066010">
        <w:rPr>
          <w:sz w:val="24"/>
          <w:szCs w:val="24"/>
        </w:rPr>
        <w:t xml:space="preserve"> </w:t>
      </w:r>
      <w:proofErr w:type="spellStart"/>
      <w:r w:rsidR="00A267B6"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</w:t>
      </w:r>
      <w:r w:rsidR="00D70B08" w:rsidRPr="00066010">
        <w:rPr>
          <w:sz w:val="24"/>
          <w:szCs w:val="24"/>
        </w:rPr>
        <w:t xml:space="preserve">и </w:t>
      </w:r>
      <w:r w:rsidRPr="00066010">
        <w:rPr>
          <w:sz w:val="24"/>
          <w:szCs w:val="24"/>
        </w:rPr>
        <w:t xml:space="preserve"> </w:t>
      </w:r>
      <w:r w:rsidR="00D70B08" w:rsidRPr="00066010">
        <w:rPr>
          <w:sz w:val="24"/>
          <w:szCs w:val="24"/>
        </w:rPr>
        <w:t xml:space="preserve">обеспечивающих их обработку </w:t>
      </w:r>
      <w:r w:rsidRPr="00066010">
        <w:rPr>
          <w:sz w:val="24"/>
          <w:szCs w:val="24"/>
        </w:rPr>
        <w:t>информационных технологий и технических средств</w:t>
      </w:r>
      <w:r w:rsidR="00135C68" w:rsidRPr="00066010">
        <w:rPr>
          <w:sz w:val="24"/>
          <w:szCs w:val="24"/>
        </w:rPr>
        <w:t>.</w:t>
      </w:r>
      <w:r w:rsidRPr="00066010">
        <w:rPr>
          <w:sz w:val="24"/>
          <w:szCs w:val="24"/>
        </w:rPr>
        <w:t xml:space="preserve"> </w:t>
      </w:r>
    </w:p>
    <w:p w:rsidR="0025508F" w:rsidRPr="00066010" w:rsidRDefault="0025508F" w:rsidP="00066010">
      <w:pPr>
        <w:pStyle w:val="aa"/>
        <w:numPr>
          <w:ilvl w:val="1"/>
          <w:numId w:val="7"/>
        </w:numPr>
        <w:tabs>
          <w:tab w:val="left" w:pos="1185"/>
          <w:tab w:val="left" w:pos="1230"/>
        </w:tabs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>Положение предназначено для практического использования должностным лицам  ответственным  за  защиту информации.</w:t>
      </w:r>
    </w:p>
    <w:p w:rsidR="0025508F" w:rsidRPr="00066010" w:rsidRDefault="0025508F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 xml:space="preserve">Требования настоящего Положения являются обязательными для исполнения во всех структурных подразделениях, всеми должностными лицами  </w:t>
      </w:r>
      <w:r w:rsidR="00E1360F" w:rsidRPr="00066010">
        <w:rPr>
          <w:sz w:val="24"/>
          <w:szCs w:val="24"/>
        </w:rPr>
        <w:t xml:space="preserve">МБОУ Ермаковской СОШ </w:t>
      </w:r>
      <w:proofErr w:type="spellStart"/>
      <w:r w:rsidR="00E1360F" w:rsidRPr="00066010">
        <w:rPr>
          <w:sz w:val="24"/>
          <w:szCs w:val="24"/>
        </w:rPr>
        <w:t>Верхнекольцовский</w:t>
      </w:r>
      <w:proofErr w:type="spellEnd"/>
      <w:r w:rsidR="00E1360F" w:rsidRPr="00066010">
        <w:rPr>
          <w:sz w:val="24"/>
          <w:szCs w:val="24"/>
        </w:rPr>
        <w:t xml:space="preserve"> филиал</w:t>
      </w:r>
    </w:p>
    <w:p w:rsidR="0025508F" w:rsidRPr="00066010" w:rsidRDefault="0025508F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 xml:space="preserve">За общее состояние защиты информации в </w:t>
      </w:r>
      <w:r w:rsidR="00E1360F" w:rsidRPr="00066010">
        <w:rPr>
          <w:sz w:val="24"/>
          <w:szCs w:val="24"/>
        </w:rPr>
        <w:t xml:space="preserve">МБОУ Ермаковской СОШ </w:t>
      </w:r>
      <w:proofErr w:type="spellStart"/>
      <w:r w:rsidR="00E1360F" w:rsidRPr="00066010">
        <w:rPr>
          <w:sz w:val="24"/>
          <w:szCs w:val="24"/>
        </w:rPr>
        <w:t>Верхнекольцовский</w:t>
      </w:r>
      <w:proofErr w:type="spellEnd"/>
      <w:r w:rsidR="00E1360F" w:rsidRPr="00066010">
        <w:rPr>
          <w:sz w:val="24"/>
          <w:szCs w:val="24"/>
        </w:rPr>
        <w:t xml:space="preserve"> филиал</w:t>
      </w:r>
      <w:r w:rsidRPr="00066010">
        <w:rPr>
          <w:sz w:val="24"/>
          <w:szCs w:val="24"/>
        </w:rPr>
        <w:t xml:space="preserve"> отвечает его руководитель.</w:t>
      </w:r>
    </w:p>
    <w:p w:rsidR="0025508F" w:rsidRPr="00066010" w:rsidRDefault="0025508F" w:rsidP="00066010">
      <w:pPr>
        <w:ind w:firstLine="660"/>
      </w:pPr>
      <w:r w:rsidRPr="00066010">
        <w:lastRenderedPageBreak/>
        <w:t xml:space="preserve">Ответственность за обеспечение защиты информации возлагается  непосредственно </w:t>
      </w:r>
      <w:r w:rsidRPr="00066010">
        <w:rPr>
          <w:b/>
          <w:bCs/>
        </w:rPr>
        <w:t>на пользователя информации</w:t>
      </w:r>
      <w:r w:rsidRPr="00066010">
        <w:t xml:space="preserve"> в соответствии с инструкцией «По работе пользователей </w:t>
      </w:r>
      <w:r w:rsidR="00303835" w:rsidRPr="00066010">
        <w:t>информационн</w:t>
      </w:r>
      <w:r w:rsidR="00D60572" w:rsidRPr="00066010">
        <w:t>ой системы</w:t>
      </w:r>
      <w:r w:rsidRPr="00066010">
        <w:t xml:space="preserve">», утвержденной руководителем </w:t>
      </w:r>
      <w:r w:rsidR="00E1360F" w:rsidRPr="00066010">
        <w:t xml:space="preserve">МБОУ Ермаковской СОШ </w:t>
      </w:r>
      <w:proofErr w:type="spellStart"/>
      <w:r w:rsidR="00E1360F" w:rsidRPr="00066010">
        <w:t>Верхнекольцовский</w:t>
      </w:r>
      <w:proofErr w:type="spellEnd"/>
      <w:r w:rsidR="00E1360F" w:rsidRPr="00066010">
        <w:t xml:space="preserve"> филиал</w:t>
      </w:r>
    </w:p>
    <w:p w:rsidR="0025508F" w:rsidRPr="00066010" w:rsidRDefault="0025508F" w:rsidP="00066010">
      <w:pPr>
        <w:pStyle w:val="aa"/>
        <w:ind w:firstLine="648"/>
        <w:rPr>
          <w:b/>
          <w:bCs/>
          <w:sz w:val="24"/>
          <w:szCs w:val="24"/>
        </w:rPr>
      </w:pPr>
      <w:r w:rsidRPr="00066010">
        <w:rPr>
          <w:sz w:val="24"/>
          <w:szCs w:val="24"/>
        </w:rPr>
        <w:t>Проведения раб</w:t>
      </w:r>
      <w:r w:rsidR="00E301B0" w:rsidRPr="00066010">
        <w:rPr>
          <w:sz w:val="24"/>
          <w:szCs w:val="24"/>
        </w:rPr>
        <w:t>от по защите информации в И</w:t>
      </w:r>
      <w:r w:rsidRPr="00066010">
        <w:rPr>
          <w:sz w:val="24"/>
          <w:szCs w:val="24"/>
        </w:rPr>
        <w:t xml:space="preserve">С с помощью встроенных средств безопасности </w:t>
      </w:r>
      <w:r w:rsidR="00E301B0" w:rsidRPr="00066010">
        <w:rPr>
          <w:sz w:val="24"/>
          <w:szCs w:val="24"/>
        </w:rPr>
        <w:t>сертифицированных</w:t>
      </w:r>
      <w:r w:rsidR="00E301B0" w:rsidRPr="00066010">
        <w:rPr>
          <w:i/>
          <w:sz w:val="24"/>
          <w:szCs w:val="24"/>
        </w:rPr>
        <w:t xml:space="preserve"> </w:t>
      </w:r>
      <w:r w:rsidRPr="00066010">
        <w:rPr>
          <w:sz w:val="24"/>
          <w:szCs w:val="24"/>
        </w:rPr>
        <w:t xml:space="preserve">лицензионных операционных систем и антивирусного программного обеспечения возлагается на </w:t>
      </w:r>
      <w:r w:rsidRPr="00066010">
        <w:rPr>
          <w:b/>
          <w:sz w:val="24"/>
          <w:szCs w:val="24"/>
        </w:rPr>
        <w:t>администратора</w:t>
      </w:r>
      <w:r w:rsidRPr="00066010">
        <w:rPr>
          <w:b/>
          <w:bCs/>
          <w:sz w:val="24"/>
          <w:szCs w:val="24"/>
        </w:rPr>
        <w:t xml:space="preserve"> </w:t>
      </w:r>
      <w:r w:rsidR="00E301B0" w:rsidRPr="00066010">
        <w:rPr>
          <w:b/>
          <w:bCs/>
          <w:sz w:val="24"/>
          <w:szCs w:val="24"/>
        </w:rPr>
        <w:t>И</w:t>
      </w:r>
      <w:r w:rsidRPr="00066010">
        <w:rPr>
          <w:b/>
          <w:bCs/>
          <w:sz w:val="24"/>
          <w:szCs w:val="24"/>
        </w:rPr>
        <w:t>С.</w:t>
      </w:r>
    </w:p>
    <w:p w:rsidR="0025508F" w:rsidRPr="00066010" w:rsidRDefault="0025508F" w:rsidP="00066010">
      <w:pPr>
        <w:pStyle w:val="aa"/>
        <w:ind w:firstLine="648"/>
        <w:rPr>
          <w:sz w:val="24"/>
          <w:szCs w:val="24"/>
        </w:rPr>
      </w:pPr>
      <w:proofErr w:type="gramStart"/>
      <w:r w:rsidRPr="00066010">
        <w:rPr>
          <w:sz w:val="24"/>
          <w:szCs w:val="24"/>
        </w:rPr>
        <w:t xml:space="preserve">Контроль  выполнения  требований настоящего Положения возлагается на </w:t>
      </w:r>
      <w:r w:rsidRPr="00066010">
        <w:rPr>
          <w:b/>
          <w:sz w:val="24"/>
          <w:szCs w:val="24"/>
        </w:rPr>
        <w:t>ответственного за защиту информации</w:t>
      </w:r>
      <w:r w:rsidRPr="00066010">
        <w:rPr>
          <w:sz w:val="24"/>
          <w:szCs w:val="24"/>
        </w:rPr>
        <w:t xml:space="preserve">  в </w:t>
      </w:r>
      <w:r w:rsidR="00E1360F" w:rsidRPr="00066010">
        <w:rPr>
          <w:sz w:val="24"/>
          <w:szCs w:val="24"/>
        </w:rPr>
        <w:t xml:space="preserve">МБОУ Ермаковской СОШ </w:t>
      </w:r>
      <w:proofErr w:type="spellStart"/>
      <w:r w:rsidR="00E1360F" w:rsidRPr="00066010">
        <w:rPr>
          <w:sz w:val="24"/>
          <w:szCs w:val="24"/>
        </w:rPr>
        <w:t>Верхнекольцовский</w:t>
      </w:r>
      <w:proofErr w:type="spellEnd"/>
      <w:r w:rsidR="00E1360F" w:rsidRPr="00066010">
        <w:rPr>
          <w:sz w:val="24"/>
          <w:szCs w:val="24"/>
        </w:rPr>
        <w:t xml:space="preserve"> филиал</w:t>
      </w:r>
      <w:r w:rsidR="000C3FCF" w:rsidRPr="00066010">
        <w:rPr>
          <w:sz w:val="24"/>
          <w:szCs w:val="24"/>
        </w:rPr>
        <w:t xml:space="preserve"> </w:t>
      </w:r>
      <w:r w:rsidRPr="00066010">
        <w:rPr>
          <w:sz w:val="24"/>
          <w:szCs w:val="24"/>
        </w:rPr>
        <w:t xml:space="preserve"> (далее –</w:t>
      </w:r>
      <w:r w:rsidR="00E301B0" w:rsidRPr="00066010">
        <w:rPr>
          <w:sz w:val="24"/>
          <w:szCs w:val="24"/>
        </w:rPr>
        <w:t xml:space="preserve"> </w:t>
      </w:r>
      <w:r w:rsidRPr="00066010">
        <w:rPr>
          <w:b/>
          <w:sz w:val="24"/>
          <w:szCs w:val="24"/>
        </w:rPr>
        <w:t>ответственный</w:t>
      </w:r>
      <w:r w:rsidRPr="00066010">
        <w:rPr>
          <w:sz w:val="24"/>
          <w:szCs w:val="24"/>
        </w:rPr>
        <w:t>).</w:t>
      </w:r>
      <w:proofErr w:type="gramEnd"/>
    </w:p>
    <w:p w:rsidR="00D13297" w:rsidRPr="00066010" w:rsidRDefault="00D13297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 xml:space="preserve">На </w:t>
      </w:r>
      <w:proofErr w:type="gramStart"/>
      <w:r w:rsidRPr="00066010">
        <w:rPr>
          <w:b/>
          <w:sz w:val="24"/>
          <w:szCs w:val="24"/>
        </w:rPr>
        <w:t>ответственного</w:t>
      </w:r>
      <w:proofErr w:type="gramEnd"/>
      <w:r w:rsidRPr="00066010">
        <w:rPr>
          <w:b/>
          <w:sz w:val="24"/>
          <w:szCs w:val="24"/>
        </w:rPr>
        <w:t xml:space="preserve"> за защиту информации</w:t>
      </w:r>
      <w:r w:rsidRPr="00066010">
        <w:rPr>
          <w:sz w:val="24"/>
          <w:szCs w:val="24"/>
        </w:rPr>
        <w:t xml:space="preserve">  в </w:t>
      </w:r>
      <w:r w:rsidR="00066010">
        <w:rPr>
          <w:sz w:val="24"/>
          <w:szCs w:val="24"/>
        </w:rPr>
        <w:t xml:space="preserve">МБОУ Ермаковской СОШ </w:t>
      </w:r>
      <w:proofErr w:type="spellStart"/>
      <w:r w:rsidR="00066010">
        <w:rPr>
          <w:sz w:val="24"/>
          <w:szCs w:val="24"/>
        </w:rPr>
        <w:t>Верхнекольцовский</w:t>
      </w:r>
      <w:proofErr w:type="spellEnd"/>
      <w:r w:rsidR="00066010">
        <w:rPr>
          <w:sz w:val="24"/>
          <w:szCs w:val="24"/>
        </w:rPr>
        <w:t xml:space="preserve"> филиал</w:t>
      </w:r>
      <w:r w:rsidR="000C3FCF" w:rsidRPr="00066010">
        <w:rPr>
          <w:sz w:val="24"/>
          <w:szCs w:val="24"/>
        </w:rPr>
        <w:t xml:space="preserve"> </w:t>
      </w:r>
      <w:r w:rsidRPr="00066010">
        <w:rPr>
          <w:sz w:val="24"/>
          <w:szCs w:val="24"/>
        </w:rPr>
        <w:t xml:space="preserve"> (далее – ответственный) возлагается:</w:t>
      </w:r>
    </w:p>
    <w:p w:rsidR="00D13297" w:rsidRPr="00066010" w:rsidRDefault="00D13297" w:rsidP="00066010">
      <w:pPr>
        <w:pStyle w:val="aa"/>
        <w:numPr>
          <w:ilvl w:val="0"/>
          <w:numId w:val="30"/>
        </w:numPr>
        <w:ind w:left="0" w:firstLine="993"/>
        <w:rPr>
          <w:b/>
          <w:bCs/>
          <w:sz w:val="24"/>
          <w:szCs w:val="24"/>
        </w:rPr>
      </w:pPr>
      <w:r w:rsidRPr="00066010">
        <w:rPr>
          <w:sz w:val="24"/>
          <w:szCs w:val="24"/>
        </w:rPr>
        <w:t>проведени</w:t>
      </w:r>
      <w:r w:rsidR="00E301B0" w:rsidRPr="00066010">
        <w:rPr>
          <w:sz w:val="24"/>
          <w:szCs w:val="24"/>
        </w:rPr>
        <w:t>я работ по защите информации в И</w:t>
      </w:r>
      <w:r w:rsidRPr="00066010">
        <w:rPr>
          <w:sz w:val="24"/>
          <w:szCs w:val="24"/>
        </w:rPr>
        <w:t xml:space="preserve">С с помощью встроенных средств безопасности </w:t>
      </w:r>
      <w:r w:rsidR="00E301B0" w:rsidRPr="00066010">
        <w:rPr>
          <w:sz w:val="24"/>
          <w:szCs w:val="24"/>
        </w:rPr>
        <w:t xml:space="preserve">сертифицированных </w:t>
      </w:r>
      <w:r w:rsidRPr="00066010">
        <w:rPr>
          <w:sz w:val="24"/>
          <w:szCs w:val="24"/>
        </w:rPr>
        <w:t>лицензионных операционных систем и антивирусного программного обеспечения;</w:t>
      </w:r>
    </w:p>
    <w:p w:rsidR="00D13297" w:rsidRPr="00066010" w:rsidRDefault="00D13297" w:rsidP="00066010">
      <w:pPr>
        <w:pStyle w:val="aa"/>
        <w:numPr>
          <w:ilvl w:val="0"/>
          <w:numId w:val="30"/>
        </w:numPr>
        <w:ind w:hanging="301"/>
        <w:rPr>
          <w:sz w:val="24"/>
          <w:szCs w:val="24"/>
        </w:rPr>
      </w:pPr>
      <w:r w:rsidRPr="00066010">
        <w:rPr>
          <w:sz w:val="24"/>
          <w:szCs w:val="24"/>
        </w:rPr>
        <w:t>контроль  выполнения  требований настоящего Положения.</w:t>
      </w:r>
    </w:p>
    <w:p w:rsidR="00D13297" w:rsidRPr="00066010" w:rsidRDefault="00D13297" w:rsidP="00066010">
      <w:pPr>
        <w:pStyle w:val="aa"/>
        <w:ind w:firstLine="648"/>
        <w:rPr>
          <w:i/>
          <w:sz w:val="24"/>
          <w:szCs w:val="24"/>
        </w:rPr>
      </w:pPr>
    </w:p>
    <w:p w:rsidR="00B034C6" w:rsidRPr="00066010" w:rsidRDefault="003C4EBE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 xml:space="preserve">Лица, виновные в нарушение установленного законом порядка сбора, хранения, использования или распространения информации о гражданах (персональных данных) несут дисциплинарную, административную, </w:t>
      </w:r>
      <w:proofErr w:type="spellStart"/>
      <w:r w:rsidRPr="00066010">
        <w:rPr>
          <w:sz w:val="24"/>
          <w:szCs w:val="24"/>
        </w:rPr>
        <w:t>гражданско</w:t>
      </w:r>
      <w:proofErr w:type="spellEnd"/>
      <w:r w:rsidRPr="00066010">
        <w:rPr>
          <w:sz w:val="24"/>
          <w:szCs w:val="24"/>
        </w:rPr>
        <w:t>–правовую или уголовную ответственность в соответствии с федеральным законодательством.</w:t>
      </w:r>
    </w:p>
    <w:p w:rsidR="0025508F" w:rsidRPr="00066010" w:rsidRDefault="009B5A6D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>При необходимости д</w:t>
      </w:r>
      <w:r w:rsidR="0025508F" w:rsidRPr="00066010">
        <w:rPr>
          <w:sz w:val="24"/>
          <w:szCs w:val="24"/>
        </w:rPr>
        <w:t xml:space="preserve">ля оказания услуг в области аттестации </w:t>
      </w:r>
      <w:r w:rsidR="00434C3F" w:rsidRPr="00066010">
        <w:rPr>
          <w:sz w:val="24"/>
          <w:szCs w:val="24"/>
        </w:rPr>
        <w:t xml:space="preserve">ИС </w:t>
      </w:r>
      <w:r w:rsidRPr="00066010">
        <w:rPr>
          <w:sz w:val="24"/>
          <w:szCs w:val="24"/>
        </w:rPr>
        <w:t>мож</w:t>
      </w:r>
      <w:r w:rsidR="0025508F" w:rsidRPr="00066010">
        <w:rPr>
          <w:sz w:val="24"/>
          <w:szCs w:val="24"/>
        </w:rPr>
        <w:t xml:space="preserve">но привлекать специализированные организации, имеющие лицензию на  этот вид деятельности. </w:t>
      </w:r>
    </w:p>
    <w:p w:rsidR="00704FF3" w:rsidRPr="00066010" w:rsidRDefault="00704FF3" w:rsidP="00066010">
      <w:pPr>
        <w:pStyle w:val="aa"/>
        <w:numPr>
          <w:ilvl w:val="1"/>
          <w:numId w:val="7"/>
        </w:numPr>
        <w:ind w:left="0" w:firstLine="648"/>
        <w:rPr>
          <w:sz w:val="24"/>
          <w:szCs w:val="24"/>
        </w:rPr>
      </w:pPr>
      <w:r w:rsidRPr="00066010">
        <w:rPr>
          <w:sz w:val="24"/>
          <w:szCs w:val="24"/>
        </w:rPr>
        <w:t>Положение может уточняться и корректироваться по мере  необходимости.</w:t>
      </w:r>
    </w:p>
    <w:p w:rsidR="0025508F" w:rsidRPr="00066010" w:rsidRDefault="0025508F" w:rsidP="00066010">
      <w:pPr>
        <w:pStyle w:val="14"/>
        <w:spacing w:line="24" w:lineRule="atLeast"/>
        <w:ind w:firstLine="648"/>
        <w:rPr>
          <w:rFonts w:ascii="Times New Roman" w:hAnsi="Times New Roman"/>
          <w:sz w:val="24"/>
          <w:szCs w:val="24"/>
        </w:rPr>
      </w:pPr>
    </w:p>
    <w:p w:rsidR="0025508F" w:rsidRPr="00066010" w:rsidRDefault="0025508F" w:rsidP="00066010">
      <w:pPr>
        <w:pStyle w:val="14"/>
        <w:spacing w:line="24" w:lineRule="atLeast"/>
        <w:rPr>
          <w:rFonts w:ascii="Times New Roman" w:hAnsi="Times New Roman"/>
          <w:b/>
          <w:sz w:val="24"/>
          <w:szCs w:val="24"/>
        </w:rPr>
      </w:pPr>
      <w:r w:rsidRPr="00066010">
        <w:rPr>
          <w:rFonts w:ascii="Times New Roman" w:hAnsi="Times New Roman"/>
          <w:b/>
          <w:sz w:val="24"/>
          <w:szCs w:val="24"/>
        </w:rPr>
        <w:t xml:space="preserve">2. ОХРАНЯЕМЫЕ СВЕДЕНИЯ И  </w:t>
      </w:r>
      <w:r w:rsidR="00862FE6" w:rsidRPr="00066010">
        <w:rPr>
          <w:rFonts w:ascii="Times New Roman" w:hAnsi="Times New Roman"/>
          <w:b/>
          <w:sz w:val="24"/>
          <w:szCs w:val="24"/>
        </w:rPr>
        <w:t>АК</w:t>
      </w:r>
      <w:r w:rsidRPr="00066010">
        <w:rPr>
          <w:rFonts w:ascii="Times New Roman" w:hAnsi="Times New Roman"/>
          <w:b/>
          <w:sz w:val="24"/>
          <w:szCs w:val="24"/>
        </w:rPr>
        <w:t>Т</w:t>
      </w:r>
      <w:r w:rsidR="00862FE6" w:rsidRPr="00066010">
        <w:rPr>
          <w:rFonts w:ascii="Times New Roman" w:hAnsi="Times New Roman"/>
          <w:b/>
          <w:sz w:val="24"/>
          <w:szCs w:val="24"/>
        </w:rPr>
        <w:t>УА</w:t>
      </w:r>
      <w:r w:rsidRPr="00066010">
        <w:rPr>
          <w:rFonts w:ascii="Times New Roman" w:hAnsi="Times New Roman"/>
          <w:b/>
          <w:sz w:val="24"/>
          <w:szCs w:val="24"/>
        </w:rPr>
        <w:t>ЛЬНЫЕ УГРОЗЫ</w:t>
      </w:r>
    </w:p>
    <w:p w:rsidR="0025508F" w:rsidRPr="00066010" w:rsidRDefault="0025508F" w:rsidP="00066010">
      <w:pPr>
        <w:pStyle w:val="14"/>
        <w:spacing w:line="24" w:lineRule="atLeast"/>
        <w:ind w:firstLine="648"/>
        <w:rPr>
          <w:rFonts w:ascii="Times New Roman" w:hAnsi="Times New Roman"/>
          <w:sz w:val="24"/>
          <w:szCs w:val="24"/>
        </w:rPr>
      </w:pPr>
    </w:p>
    <w:p w:rsidR="00756999" w:rsidRPr="00066010" w:rsidRDefault="0025508F" w:rsidP="00066010">
      <w:pPr>
        <w:pStyle w:val="14"/>
        <w:numPr>
          <w:ilvl w:val="1"/>
          <w:numId w:val="23"/>
        </w:numPr>
        <w:tabs>
          <w:tab w:val="left" w:pos="1134"/>
        </w:tabs>
        <w:spacing w:line="24" w:lineRule="atLeast"/>
        <w:ind w:left="0"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Охраняемые сведения - информация, обрабатываемая в </w:t>
      </w:r>
      <w:r w:rsidR="00434C3F" w:rsidRPr="00066010">
        <w:rPr>
          <w:rFonts w:ascii="Times New Roman" w:hAnsi="Times New Roman"/>
          <w:sz w:val="24"/>
          <w:szCs w:val="24"/>
        </w:rPr>
        <w:t xml:space="preserve">ИС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="000C3FCF" w:rsidRPr="00066010">
        <w:rPr>
          <w:rFonts w:ascii="Times New Roman" w:hAnsi="Times New Roman"/>
          <w:sz w:val="24"/>
          <w:szCs w:val="24"/>
        </w:rPr>
        <w:t xml:space="preserve"> </w:t>
      </w:r>
      <w:r w:rsidR="00BC544F" w:rsidRPr="00066010">
        <w:rPr>
          <w:rFonts w:ascii="Times New Roman" w:hAnsi="Times New Roman"/>
          <w:sz w:val="24"/>
          <w:szCs w:val="24"/>
        </w:rPr>
        <w:t xml:space="preserve"> в соответствии с «Перечнем  сведений конфиденциального характера в</w:t>
      </w:r>
      <w:r w:rsidR="00BC544F" w:rsidRPr="00066010">
        <w:rPr>
          <w:rFonts w:ascii="Times New Roman" w:hAnsi="Times New Roman"/>
          <w:b/>
          <w:sz w:val="24"/>
          <w:szCs w:val="24"/>
        </w:rPr>
        <w:t xml:space="preserve">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Pr="00066010">
        <w:rPr>
          <w:rFonts w:ascii="Times New Roman" w:hAnsi="Times New Roman"/>
          <w:sz w:val="24"/>
          <w:szCs w:val="24"/>
        </w:rPr>
        <w:t>, а также представленная в виде носителей на бумажной, магнитной и иной</w:t>
      </w:r>
      <w:r w:rsidR="00BC544F" w:rsidRPr="00066010">
        <w:rPr>
          <w:rFonts w:ascii="Times New Roman" w:hAnsi="Times New Roman"/>
          <w:sz w:val="24"/>
          <w:szCs w:val="24"/>
        </w:rPr>
        <w:t xml:space="preserve"> основе</w:t>
      </w:r>
      <w:r w:rsidR="00DD50A9" w:rsidRPr="00066010">
        <w:rPr>
          <w:rFonts w:ascii="Times New Roman" w:hAnsi="Times New Roman"/>
          <w:sz w:val="24"/>
          <w:szCs w:val="24"/>
        </w:rPr>
        <w:t>.</w:t>
      </w:r>
    </w:p>
    <w:p w:rsidR="0025508F" w:rsidRPr="00066010" w:rsidRDefault="0025508F" w:rsidP="00066010">
      <w:pPr>
        <w:pStyle w:val="14"/>
        <w:numPr>
          <w:ilvl w:val="1"/>
          <w:numId w:val="23"/>
        </w:numPr>
        <w:tabs>
          <w:tab w:val="left" w:pos="1134"/>
        </w:tabs>
        <w:spacing w:line="24" w:lineRule="atLeast"/>
        <w:ind w:left="0"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Объекты защиты: </w:t>
      </w:r>
    </w:p>
    <w:p w:rsidR="00DD50A9" w:rsidRPr="00066010" w:rsidRDefault="0004207B" w:rsidP="00066010">
      <w:pPr>
        <w:pStyle w:val="14"/>
        <w:numPr>
          <w:ilvl w:val="1"/>
          <w:numId w:val="21"/>
        </w:numPr>
        <w:tabs>
          <w:tab w:val="left" w:pos="1276"/>
        </w:tabs>
        <w:spacing w:line="24" w:lineRule="atLeast"/>
        <w:ind w:left="0" w:firstLine="851"/>
        <w:rPr>
          <w:rFonts w:ascii="Times New Roman" w:hAnsi="Times New Roman"/>
          <w:i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И</w:t>
      </w:r>
      <w:r w:rsidR="0025508F" w:rsidRPr="00066010">
        <w:rPr>
          <w:rFonts w:ascii="Times New Roman" w:hAnsi="Times New Roman"/>
          <w:sz w:val="24"/>
          <w:szCs w:val="24"/>
        </w:rPr>
        <w:t xml:space="preserve">С различного назначения, участвующие в обработке информации, в </w:t>
      </w:r>
      <w:r w:rsidR="00DD50A9" w:rsidRPr="00066010">
        <w:rPr>
          <w:rFonts w:ascii="Times New Roman" w:hAnsi="Times New Roman"/>
          <w:sz w:val="24"/>
          <w:szCs w:val="24"/>
        </w:rPr>
        <w:t xml:space="preserve">соответствии с </w:t>
      </w:r>
      <w:r w:rsidR="002B322A" w:rsidRPr="00066010">
        <w:rPr>
          <w:rFonts w:ascii="Times New Roman" w:hAnsi="Times New Roman"/>
          <w:sz w:val="24"/>
          <w:szCs w:val="24"/>
        </w:rPr>
        <w:t>«</w:t>
      </w:r>
      <w:r w:rsidR="00DD50A9" w:rsidRPr="00066010">
        <w:rPr>
          <w:rFonts w:ascii="Times New Roman" w:hAnsi="Times New Roman"/>
          <w:sz w:val="24"/>
          <w:szCs w:val="24"/>
        </w:rPr>
        <w:t xml:space="preserve">Перечнем </w:t>
      </w:r>
      <w:r w:rsidRPr="00066010">
        <w:rPr>
          <w:rFonts w:ascii="Times New Roman" w:hAnsi="Times New Roman"/>
          <w:sz w:val="24"/>
          <w:szCs w:val="24"/>
        </w:rPr>
        <w:t>информ</w:t>
      </w:r>
      <w:r w:rsidR="00DD50A9" w:rsidRPr="00066010">
        <w:rPr>
          <w:rFonts w:ascii="Times New Roman" w:hAnsi="Times New Roman"/>
          <w:sz w:val="24"/>
          <w:szCs w:val="24"/>
        </w:rPr>
        <w:t>а</w:t>
      </w:r>
      <w:r w:rsidRPr="00066010">
        <w:rPr>
          <w:rFonts w:ascii="Times New Roman" w:hAnsi="Times New Roman"/>
          <w:sz w:val="24"/>
          <w:szCs w:val="24"/>
        </w:rPr>
        <w:t>цион</w:t>
      </w:r>
      <w:r w:rsidR="00DD50A9" w:rsidRPr="00066010">
        <w:rPr>
          <w:rFonts w:ascii="Times New Roman" w:hAnsi="Times New Roman"/>
          <w:sz w:val="24"/>
          <w:szCs w:val="24"/>
        </w:rPr>
        <w:t>ных систе</w:t>
      </w:r>
      <w:r w:rsidRPr="00066010">
        <w:rPr>
          <w:rFonts w:ascii="Times New Roman" w:hAnsi="Times New Roman"/>
          <w:sz w:val="24"/>
          <w:szCs w:val="24"/>
        </w:rPr>
        <w:t>м</w:t>
      </w:r>
      <w:r w:rsidR="002B322A" w:rsidRPr="00066010">
        <w:rPr>
          <w:rFonts w:ascii="Times New Roman" w:hAnsi="Times New Roman"/>
          <w:bCs/>
          <w:sz w:val="24"/>
          <w:szCs w:val="24"/>
        </w:rPr>
        <w:t>»</w:t>
      </w:r>
      <w:r w:rsidR="00DD50A9" w:rsidRPr="00066010">
        <w:rPr>
          <w:rFonts w:ascii="Times New Roman" w:hAnsi="Times New Roman"/>
          <w:bCs/>
          <w:sz w:val="24"/>
          <w:szCs w:val="24"/>
        </w:rPr>
        <w:t>;</w:t>
      </w:r>
    </w:p>
    <w:p w:rsidR="0025508F" w:rsidRPr="00066010" w:rsidRDefault="0025508F" w:rsidP="00066010">
      <w:pPr>
        <w:pStyle w:val="14"/>
        <w:numPr>
          <w:ilvl w:val="0"/>
          <w:numId w:val="13"/>
        </w:numPr>
        <w:spacing w:line="24" w:lineRule="atLeast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помещения, где установлены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Pr="00066010">
        <w:rPr>
          <w:rFonts w:ascii="Times New Roman" w:hAnsi="Times New Roman"/>
          <w:sz w:val="24"/>
          <w:szCs w:val="24"/>
        </w:rPr>
        <w:t>С</w:t>
      </w:r>
      <w:r w:rsidR="00862FE6" w:rsidRPr="00066010">
        <w:rPr>
          <w:rFonts w:ascii="Times New Roman" w:hAnsi="Times New Roman"/>
          <w:sz w:val="24"/>
          <w:szCs w:val="24"/>
        </w:rPr>
        <w:t xml:space="preserve"> или хранится информация на бумажных носителях.</w:t>
      </w:r>
    </w:p>
    <w:p w:rsidR="0025508F" w:rsidRPr="00066010" w:rsidRDefault="009E2AD3" w:rsidP="00066010">
      <w:pPr>
        <w:numPr>
          <w:ilvl w:val="1"/>
          <w:numId w:val="17"/>
        </w:numPr>
        <w:tabs>
          <w:tab w:val="left" w:pos="1134"/>
        </w:tabs>
        <w:spacing w:line="24" w:lineRule="atLeast"/>
        <w:ind w:left="0" w:firstLine="567"/>
      </w:pPr>
      <w:r w:rsidRPr="00066010">
        <w:t xml:space="preserve">. </w:t>
      </w:r>
      <w:r w:rsidR="00434C3F" w:rsidRPr="00066010">
        <w:t xml:space="preserve">Актуальные </w:t>
      </w:r>
      <w:r w:rsidR="0025508F" w:rsidRPr="00066010">
        <w:t xml:space="preserve">угрозы безопасности объектов </w:t>
      </w:r>
      <w:r w:rsidR="00434C3F" w:rsidRPr="00066010">
        <w:t>защиты</w:t>
      </w:r>
      <w:r w:rsidR="0025508F" w:rsidRPr="00066010">
        <w:t>.</w:t>
      </w:r>
    </w:p>
    <w:p w:rsidR="006840FC" w:rsidRPr="00066010" w:rsidRDefault="0025508F" w:rsidP="00066010">
      <w:pPr>
        <w:pStyle w:val="a8"/>
        <w:spacing w:after="0"/>
        <w:ind w:firstLine="510"/>
      </w:pPr>
      <w:r w:rsidRPr="00066010">
        <w:t xml:space="preserve">В </w:t>
      </w:r>
      <w:r w:rsidR="006840FC" w:rsidRPr="00066010">
        <w:t xml:space="preserve">соответствии с моделями угроз безопасности персональных данных в </w:t>
      </w:r>
      <w:proofErr w:type="spellStart"/>
      <w:r w:rsidR="006840FC" w:rsidRPr="00066010">
        <w:t>ИСПДн</w:t>
      </w:r>
      <w:proofErr w:type="spellEnd"/>
      <w:r w:rsidR="006840FC" w:rsidRPr="00066010">
        <w:t xml:space="preserve">, разработанными и утверждёнными в </w:t>
      </w:r>
      <w:r w:rsidR="00066010">
        <w:t xml:space="preserve">МБОУ Ермаковской СОШ </w:t>
      </w:r>
      <w:proofErr w:type="spellStart"/>
      <w:r w:rsidR="00066010">
        <w:t>Верхнекольцовский</w:t>
      </w:r>
      <w:proofErr w:type="spellEnd"/>
      <w:r w:rsidR="00066010">
        <w:t xml:space="preserve"> филиал</w:t>
      </w:r>
      <w:r w:rsidR="006840FC" w:rsidRPr="00066010">
        <w:t xml:space="preserve">, </w:t>
      </w:r>
      <w:r w:rsidR="006840FC" w:rsidRPr="00066010">
        <w:rPr>
          <w:b/>
        </w:rPr>
        <w:t>актуальными являются только угрозы несанкционированного доступа</w:t>
      </w:r>
      <w:r w:rsidR="006840FC" w:rsidRPr="00066010">
        <w:t xml:space="preserve"> (далее - НСД) к информационным ресурсам ИС с целью получения, разрушения, искажения и блокирования информации.</w:t>
      </w:r>
    </w:p>
    <w:p w:rsidR="00862FE6" w:rsidRPr="00066010" w:rsidRDefault="0025508F" w:rsidP="00066010">
      <w:pPr>
        <w:pStyle w:val="14"/>
        <w:tabs>
          <w:tab w:val="left" w:pos="1276"/>
        </w:tabs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Применение средств технической разведки для  перехвата информации, циркулирующей </w:t>
      </w:r>
      <w:r w:rsidR="00862FE6" w:rsidRPr="00066010">
        <w:rPr>
          <w:rFonts w:ascii="Times New Roman" w:hAnsi="Times New Roman"/>
          <w:sz w:val="24"/>
          <w:szCs w:val="24"/>
        </w:rPr>
        <w:t xml:space="preserve">в ИС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Pr="00066010">
        <w:rPr>
          <w:rFonts w:ascii="Times New Roman" w:hAnsi="Times New Roman"/>
          <w:sz w:val="24"/>
          <w:szCs w:val="24"/>
        </w:rPr>
        <w:t xml:space="preserve"> </w:t>
      </w:r>
      <w:r w:rsidRPr="00066010">
        <w:rPr>
          <w:rFonts w:ascii="Times New Roman" w:hAnsi="Times New Roman"/>
          <w:b/>
          <w:sz w:val="24"/>
          <w:szCs w:val="24"/>
        </w:rPr>
        <w:t xml:space="preserve">маловероятно </w:t>
      </w:r>
      <w:r w:rsidRPr="00066010">
        <w:rPr>
          <w:rFonts w:ascii="Times New Roman" w:hAnsi="Times New Roman"/>
          <w:sz w:val="24"/>
          <w:szCs w:val="24"/>
        </w:rPr>
        <w:t xml:space="preserve">с учётом её характера. </w:t>
      </w:r>
    </w:p>
    <w:p w:rsidR="0025508F" w:rsidRPr="00066010" w:rsidRDefault="0025508F" w:rsidP="00066010">
      <w:pPr>
        <w:pStyle w:val="14"/>
        <w:tabs>
          <w:tab w:val="left" w:pos="1276"/>
        </w:tabs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Основное внимание должно быть уделено защите информации, в отношении которой угрозы безопасности реализуются </w:t>
      </w:r>
      <w:r w:rsidRPr="00066010">
        <w:rPr>
          <w:rFonts w:ascii="Times New Roman" w:hAnsi="Times New Roman"/>
          <w:b/>
          <w:sz w:val="24"/>
          <w:szCs w:val="24"/>
        </w:rPr>
        <w:t>без применения сложных технических средств</w:t>
      </w:r>
      <w:r w:rsidRPr="00066010">
        <w:rPr>
          <w:rFonts w:ascii="Times New Roman" w:hAnsi="Times New Roman"/>
          <w:sz w:val="24"/>
          <w:szCs w:val="24"/>
        </w:rPr>
        <w:t>:</w:t>
      </w:r>
    </w:p>
    <w:p w:rsidR="0025508F" w:rsidRPr="00066010" w:rsidRDefault="0025508F" w:rsidP="00066010">
      <w:pPr>
        <w:pStyle w:val="14"/>
        <w:numPr>
          <w:ilvl w:val="0"/>
          <w:numId w:val="20"/>
        </w:numPr>
        <w:tabs>
          <w:tab w:val="clear" w:pos="1258"/>
          <w:tab w:val="left" w:pos="1276"/>
        </w:tabs>
        <w:spacing w:line="24" w:lineRule="atLeast"/>
        <w:ind w:left="0" w:firstLine="851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обрабатываемой </w:t>
      </w:r>
      <w:r w:rsidR="00075E0F" w:rsidRPr="00066010">
        <w:rPr>
          <w:rFonts w:ascii="Times New Roman" w:hAnsi="Times New Roman"/>
          <w:sz w:val="24"/>
          <w:szCs w:val="24"/>
        </w:rPr>
        <w:t xml:space="preserve">в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075E0F" w:rsidRPr="00066010">
        <w:rPr>
          <w:rFonts w:ascii="Times New Roman" w:hAnsi="Times New Roman"/>
          <w:sz w:val="24"/>
          <w:szCs w:val="24"/>
        </w:rPr>
        <w:t>С</w:t>
      </w:r>
      <w:r w:rsidRPr="00066010">
        <w:rPr>
          <w:rFonts w:ascii="Times New Roman" w:hAnsi="Times New Roman"/>
          <w:sz w:val="24"/>
          <w:szCs w:val="24"/>
        </w:rPr>
        <w:t xml:space="preserve"> от НСД </w:t>
      </w:r>
      <w:r w:rsidR="00075E0F" w:rsidRPr="00066010">
        <w:rPr>
          <w:rFonts w:ascii="Times New Roman" w:hAnsi="Times New Roman"/>
          <w:sz w:val="24"/>
          <w:szCs w:val="24"/>
        </w:rPr>
        <w:t xml:space="preserve">нарушителей </w:t>
      </w:r>
      <w:r w:rsidRPr="00066010">
        <w:rPr>
          <w:rFonts w:ascii="Times New Roman" w:hAnsi="Times New Roman"/>
          <w:sz w:val="24"/>
          <w:szCs w:val="24"/>
        </w:rPr>
        <w:t>и непреднамеренных действий</w:t>
      </w:r>
      <w:r w:rsidR="00075E0F" w:rsidRPr="00066010">
        <w:rPr>
          <w:rFonts w:ascii="Times New Roman" w:hAnsi="Times New Roman"/>
          <w:sz w:val="24"/>
          <w:szCs w:val="24"/>
        </w:rPr>
        <w:t xml:space="preserve"> сотрудников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Pr="00066010">
        <w:rPr>
          <w:rFonts w:ascii="Times New Roman" w:hAnsi="Times New Roman"/>
          <w:sz w:val="24"/>
          <w:szCs w:val="24"/>
        </w:rPr>
        <w:t>;</w:t>
      </w:r>
    </w:p>
    <w:p w:rsidR="0025508F" w:rsidRPr="00066010" w:rsidRDefault="0025508F" w:rsidP="00066010">
      <w:pPr>
        <w:pStyle w:val="14"/>
        <w:numPr>
          <w:ilvl w:val="0"/>
          <w:numId w:val="20"/>
        </w:numPr>
        <w:tabs>
          <w:tab w:val="clear" w:pos="1258"/>
          <w:tab w:val="left" w:pos="1276"/>
        </w:tabs>
        <w:spacing w:line="24" w:lineRule="atLeast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>выводимой</w:t>
      </w:r>
      <w:proofErr w:type="gramEnd"/>
      <w:r w:rsidRPr="00066010">
        <w:rPr>
          <w:rFonts w:ascii="Times New Roman" w:hAnsi="Times New Roman"/>
          <w:sz w:val="24"/>
          <w:szCs w:val="24"/>
        </w:rPr>
        <w:t xml:space="preserve"> на экраны мониторов компьютеров;</w:t>
      </w:r>
    </w:p>
    <w:p w:rsidR="0025508F" w:rsidRPr="00066010" w:rsidRDefault="0025508F" w:rsidP="00066010">
      <w:pPr>
        <w:pStyle w:val="14"/>
        <w:numPr>
          <w:ilvl w:val="0"/>
          <w:numId w:val="20"/>
        </w:numPr>
        <w:tabs>
          <w:tab w:val="clear" w:pos="1258"/>
          <w:tab w:val="left" w:pos="1276"/>
        </w:tabs>
        <w:spacing w:line="24" w:lineRule="atLeast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>хранящейся</w:t>
      </w:r>
      <w:proofErr w:type="gramEnd"/>
      <w:r w:rsidRPr="00066010">
        <w:rPr>
          <w:rFonts w:ascii="Times New Roman" w:hAnsi="Times New Roman"/>
          <w:sz w:val="24"/>
          <w:szCs w:val="24"/>
        </w:rPr>
        <w:t xml:space="preserve"> на физических носителях;</w:t>
      </w:r>
    </w:p>
    <w:p w:rsidR="0025508F" w:rsidRPr="00066010" w:rsidRDefault="0025508F" w:rsidP="00066010">
      <w:pPr>
        <w:pStyle w:val="14"/>
        <w:numPr>
          <w:ilvl w:val="0"/>
          <w:numId w:val="20"/>
        </w:numPr>
        <w:tabs>
          <w:tab w:val="clear" w:pos="1258"/>
          <w:tab w:val="left" w:pos="1276"/>
        </w:tabs>
        <w:spacing w:line="24" w:lineRule="atLeast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 xml:space="preserve">циркулирующей в ЛВС при несанкционированном подключении к данной сети. </w:t>
      </w:r>
      <w:proofErr w:type="gramEnd"/>
    </w:p>
    <w:p w:rsidR="00A740AC" w:rsidRPr="00066010" w:rsidRDefault="00A740AC" w:rsidP="00066010">
      <w:pPr>
        <w:pStyle w:val="13"/>
        <w:jc w:val="left"/>
        <w:rPr>
          <w:u w:val="none"/>
        </w:rPr>
      </w:pPr>
    </w:p>
    <w:p w:rsidR="0025508F" w:rsidRPr="00066010" w:rsidRDefault="0025321A" w:rsidP="00066010">
      <w:pPr>
        <w:pStyle w:val="13"/>
        <w:jc w:val="left"/>
        <w:rPr>
          <w:u w:val="none"/>
        </w:rPr>
      </w:pPr>
      <w:r w:rsidRPr="00066010">
        <w:rPr>
          <w:u w:val="none"/>
        </w:rPr>
        <w:t>3</w:t>
      </w:r>
      <w:r w:rsidR="0025508F" w:rsidRPr="00066010">
        <w:rPr>
          <w:u w:val="none"/>
        </w:rPr>
        <w:t>. ОРГАНИЗАЦИОННЫЕ И ТЕХНИЧЕСКИЕ МЕРОПРИЯТИЯ</w:t>
      </w:r>
    </w:p>
    <w:p w:rsidR="0025508F" w:rsidRPr="00066010" w:rsidRDefault="0025508F" w:rsidP="00066010">
      <w:pPr>
        <w:pStyle w:val="13"/>
        <w:jc w:val="left"/>
        <w:rPr>
          <w:u w:val="none"/>
        </w:rPr>
      </w:pPr>
      <w:r w:rsidRPr="00066010">
        <w:rPr>
          <w:u w:val="none"/>
        </w:rPr>
        <w:t>ПО ЗАЩИТЕ ИНФОРМАЦИИ</w:t>
      </w:r>
    </w:p>
    <w:p w:rsidR="0025508F" w:rsidRPr="00066010" w:rsidRDefault="0025508F" w:rsidP="00066010">
      <w:pPr>
        <w:pStyle w:val="aa"/>
        <w:ind w:firstLine="648"/>
        <w:rPr>
          <w:sz w:val="24"/>
          <w:szCs w:val="24"/>
        </w:rPr>
      </w:pPr>
    </w:p>
    <w:p w:rsidR="0025508F" w:rsidRPr="00066010" w:rsidRDefault="0025321A" w:rsidP="00066010">
      <w:pPr>
        <w:pStyle w:val="aa"/>
        <w:tabs>
          <w:tab w:val="left" w:pos="1134"/>
        </w:tabs>
        <w:suppressAutoHyphens w:val="0"/>
        <w:autoSpaceDN w:val="0"/>
        <w:ind w:firstLine="567"/>
        <w:rPr>
          <w:sz w:val="24"/>
          <w:szCs w:val="24"/>
        </w:rPr>
      </w:pPr>
      <w:r w:rsidRPr="00066010">
        <w:rPr>
          <w:sz w:val="24"/>
          <w:szCs w:val="24"/>
        </w:rPr>
        <w:t>3</w:t>
      </w:r>
      <w:r w:rsidR="0025508F" w:rsidRPr="00066010">
        <w:rPr>
          <w:sz w:val="24"/>
          <w:szCs w:val="24"/>
        </w:rPr>
        <w:t xml:space="preserve">.1. Замыслом достижения целей защиты информации </w:t>
      </w:r>
      <w:r w:rsidRPr="00066010">
        <w:rPr>
          <w:sz w:val="24"/>
          <w:szCs w:val="24"/>
        </w:rPr>
        <w:t xml:space="preserve">от НСД </w:t>
      </w:r>
      <w:r w:rsidR="0025508F" w:rsidRPr="00066010">
        <w:rPr>
          <w:sz w:val="24"/>
          <w:szCs w:val="24"/>
        </w:rPr>
        <w:t xml:space="preserve">является обеспечение защиты  информации  путем  </w:t>
      </w:r>
      <w:r w:rsidR="002A5D9B" w:rsidRPr="00066010">
        <w:rPr>
          <w:sz w:val="24"/>
          <w:szCs w:val="24"/>
        </w:rPr>
        <w:t>выполнения требований Положения о методах и способах защиты информации в информационных системах персональных данных, утверждённого приказом ФСТЭК России от 05.02.2010 № 58</w:t>
      </w:r>
      <w:r w:rsidR="0025508F" w:rsidRPr="00066010">
        <w:rPr>
          <w:sz w:val="24"/>
          <w:szCs w:val="24"/>
        </w:rPr>
        <w:t>.</w:t>
      </w:r>
    </w:p>
    <w:p w:rsidR="00697FDD" w:rsidRPr="00066010" w:rsidRDefault="0025321A" w:rsidP="00066010">
      <w:pPr>
        <w:pStyle w:val="14"/>
        <w:spacing w:line="24" w:lineRule="atLeast"/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25508F" w:rsidRPr="00066010">
        <w:rPr>
          <w:rFonts w:ascii="Times New Roman" w:hAnsi="Times New Roman"/>
          <w:sz w:val="24"/>
          <w:szCs w:val="24"/>
        </w:rPr>
        <w:t>Цел</w:t>
      </w:r>
      <w:r w:rsidR="00697FDD" w:rsidRPr="00066010">
        <w:rPr>
          <w:rFonts w:ascii="Times New Roman" w:hAnsi="Times New Roman"/>
          <w:sz w:val="24"/>
          <w:szCs w:val="24"/>
        </w:rPr>
        <w:t>ью</w:t>
      </w:r>
      <w:r w:rsidR="0025508F" w:rsidRPr="00066010">
        <w:rPr>
          <w:rFonts w:ascii="Times New Roman" w:hAnsi="Times New Roman"/>
          <w:sz w:val="24"/>
          <w:szCs w:val="24"/>
        </w:rPr>
        <w:t xml:space="preserve"> технической защиты  информации в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="0025508F" w:rsidRPr="00066010">
        <w:rPr>
          <w:rFonts w:ascii="Times New Roman" w:hAnsi="Times New Roman"/>
          <w:sz w:val="24"/>
          <w:szCs w:val="24"/>
        </w:rPr>
        <w:t xml:space="preserve"> явля</w:t>
      </w:r>
      <w:r w:rsidR="00697FDD" w:rsidRPr="00066010">
        <w:rPr>
          <w:rFonts w:ascii="Times New Roman" w:hAnsi="Times New Roman"/>
          <w:sz w:val="24"/>
          <w:szCs w:val="24"/>
        </w:rPr>
        <w:t>е</w:t>
      </w:r>
      <w:r w:rsidR="0025508F" w:rsidRPr="00066010">
        <w:rPr>
          <w:rFonts w:ascii="Times New Roman" w:hAnsi="Times New Roman"/>
          <w:sz w:val="24"/>
          <w:szCs w:val="24"/>
        </w:rPr>
        <w:t>тся</w:t>
      </w:r>
      <w:r w:rsidR="00697FDD" w:rsidRPr="00066010">
        <w:rPr>
          <w:rFonts w:ascii="Times New Roman" w:hAnsi="Times New Roman"/>
          <w:sz w:val="24"/>
          <w:szCs w:val="24"/>
        </w:rPr>
        <w:t xml:space="preserve"> </w:t>
      </w:r>
      <w:r w:rsidR="0025508F" w:rsidRPr="00066010">
        <w:rPr>
          <w:rFonts w:ascii="Times New Roman" w:hAnsi="Times New Roman"/>
          <w:sz w:val="24"/>
          <w:szCs w:val="24"/>
        </w:rPr>
        <w:t>предотвращение НСД к информации</w:t>
      </w:r>
      <w:r w:rsidR="00697FDD" w:rsidRPr="00066010">
        <w:rPr>
          <w:rFonts w:ascii="Times New Roman" w:hAnsi="Times New Roman"/>
          <w:sz w:val="24"/>
          <w:szCs w:val="24"/>
        </w:rPr>
        <w:t xml:space="preserve"> при её обработке в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 xml:space="preserve">С, связанные с действиями нарушителей, включая пользователей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>С, реализующих угрозы непосредственно в</w:t>
      </w:r>
      <w:r w:rsidR="0004207B" w:rsidRPr="00066010">
        <w:rPr>
          <w:rFonts w:ascii="Times New Roman" w:hAnsi="Times New Roman"/>
          <w:sz w:val="24"/>
          <w:szCs w:val="24"/>
        </w:rPr>
        <w:t xml:space="preserve"> И</w:t>
      </w:r>
      <w:r w:rsidR="00697FDD" w:rsidRPr="00066010">
        <w:rPr>
          <w:rFonts w:ascii="Times New Roman" w:hAnsi="Times New Roman"/>
          <w:sz w:val="24"/>
          <w:szCs w:val="24"/>
        </w:rPr>
        <w:t xml:space="preserve">С, а также нарушителей, не имеющих доступ к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>С, реализующих угрозы из сетей международного информационного обмена с целью её разрушения,  искажения, уничтожения, блокировки и несанкционированного копирования.</w:t>
      </w:r>
      <w:proofErr w:type="gramEnd"/>
    </w:p>
    <w:p w:rsidR="0025508F" w:rsidRPr="00066010" w:rsidRDefault="0025321A" w:rsidP="00066010">
      <w:pPr>
        <w:pStyle w:val="14"/>
        <w:tabs>
          <w:tab w:val="left" w:pos="1305"/>
        </w:tabs>
        <w:spacing w:line="24" w:lineRule="atLeast"/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.3. Целями организационных мероприятий по защите  информации в </w:t>
      </w:r>
      <w:r w:rsidR="00066010">
        <w:rPr>
          <w:rFonts w:ascii="Times New Roman" w:hAnsi="Times New Roman"/>
          <w:sz w:val="24"/>
          <w:szCs w:val="24"/>
        </w:rPr>
        <w:t xml:space="preserve">МБОУ 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="0025508F" w:rsidRPr="00066010">
        <w:rPr>
          <w:rFonts w:ascii="Times New Roman" w:hAnsi="Times New Roman"/>
          <w:sz w:val="24"/>
          <w:szCs w:val="24"/>
        </w:rPr>
        <w:t xml:space="preserve"> являются:</w:t>
      </w:r>
    </w:p>
    <w:p w:rsidR="0025508F" w:rsidRPr="00066010" w:rsidRDefault="0025508F" w:rsidP="00066010">
      <w:pPr>
        <w:pStyle w:val="14"/>
        <w:numPr>
          <w:ilvl w:val="0"/>
          <w:numId w:val="8"/>
        </w:numPr>
        <w:tabs>
          <w:tab w:val="left" w:pos="1290"/>
        </w:tabs>
        <w:spacing w:line="24" w:lineRule="atLeast"/>
        <w:ind w:left="0" w:firstLine="709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исключение непреднамеренных действий сотрудников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Pr="00066010">
        <w:rPr>
          <w:rFonts w:ascii="Times New Roman" w:hAnsi="Times New Roman"/>
          <w:sz w:val="24"/>
          <w:szCs w:val="24"/>
        </w:rPr>
        <w:t xml:space="preserve">, приводящих к утечке, искажению, разрушению информации, в том числе ошибки эксплуатации </w:t>
      </w:r>
      <w:r w:rsidR="00B7797C" w:rsidRPr="00066010">
        <w:rPr>
          <w:rFonts w:ascii="Times New Roman" w:hAnsi="Times New Roman"/>
          <w:sz w:val="24"/>
          <w:szCs w:val="24"/>
        </w:rPr>
        <w:t>АС</w:t>
      </w:r>
      <w:r w:rsidRPr="00066010">
        <w:rPr>
          <w:rFonts w:ascii="Times New Roman" w:hAnsi="Times New Roman"/>
          <w:sz w:val="24"/>
          <w:szCs w:val="24"/>
        </w:rPr>
        <w:t>;</w:t>
      </w:r>
    </w:p>
    <w:p w:rsidR="0025508F" w:rsidRPr="00066010" w:rsidRDefault="0025508F" w:rsidP="00066010">
      <w:pPr>
        <w:pStyle w:val="14"/>
        <w:numPr>
          <w:ilvl w:val="0"/>
          <w:numId w:val="8"/>
        </w:numPr>
        <w:tabs>
          <w:tab w:val="left" w:pos="1290"/>
        </w:tabs>
        <w:spacing w:line="24" w:lineRule="atLeast"/>
        <w:ind w:left="0" w:firstLine="709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сведение к минимуму возможности нарушения политик безопасности с помощью любых средств, не связанных непосредственно с использованием </w:t>
      </w:r>
      <w:r w:rsidR="00B7797C" w:rsidRPr="00066010">
        <w:rPr>
          <w:rFonts w:ascii="Times New Roman" w:hAnsi="Times New Roman"/>
          <w:sz w:val="24"/>
          <w:szCs w:val="24"/>
        </w:rPr>
        <w:t>АС</w:t>
      </w:r>
      <w:r w:rsidRPr="00066010">
        <w:rPr>
          <w:rFonts w:ascii="Times New Roman" w:hAnsi="Times New Roman"/>
          <w:sz w:val="24"/>
          <w:szCs w:val="24"/>
        </w:rPr>
        <w:t xml:space="preserve"> (физический вынос информации на электронном носителе).</w:t>
      </w:r>
    </w:p>
    <w:p w:rsidR="002A5534" w:rsidRPr="00066010" w:rsidRDefault="0025321A" w:rsidP="00066010">
      <w:pPr>
        <w:pStyle w:val="14"/>
        <w:tabs>
          <w:tab w:val="left" w:pos="1305"/>
        </w:tabs>
        <w:spacing w:line="24" w:lineRule="atLeast"/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.4. </w:t>
      </w:r>
      <w:r w:rsidR="002A5534" w:rsidRPr="00066010">
        <w:rPr>
          <w:rFonts w:ascii="Times New Roman" w:hAnsi="Times New Roman"/>
          <w:sz w:val="24"/>
          <w:szCs w:val="24"/>
        </w:rPr>
        <w:t xml:space="preserve">Руководитель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="002A5534" w:rsidRPr="00066010">
        <w:rPr>
          <w:rFonts w:ascii="Times New Roman" w:hAnsi="Times New Roman"/>
          <w:sz w:val="24"/>
          <w:szCs w:val="24"/>
        </w:rPr>
        <w:t xml:space="preserve"> самостоятельно определяет </w:t>
      </w:r>
      <w:proofErr w:type="gramStart"/>
      <w:r w:rsidR="002A5534" w:rsidRPr="00066010">
        <w:rPr>
          <w:rFonts w:ascii="Times New Roman" w:hAnsi="Times New Roman"/>
          <w:sz w:val="24"/>
          <w:szCs w:val="24"/>
        </w:rPr>
        <w:t>состав</w:t>
      </w:r>
      <w:proofErr w:type="gramEnd"/>
      <w:r w:rsidR="002A5534" w:rsidRPr="00066010">
        <w:rPr>
          <w:rFonts w:ascii="Times New Roman" w:hAnsi="Times New Roman"/>
          <w:sz w:val="24"/>
          <w:szCs w:val="24"/>
        </w:rPr>
        <w:t xml:space="preserve"> и перечень мер, необходимых и достаточных для обеспечения выполнения обязанностей, предусмотренных п.1.1. настоящего Положения.</w:t>
      </w:r>
    </w:p>
    <w:p w:rsidR="002A5534" w:rsidRPr="00066010" w:rsidRDefault="002A5534" w:rsidP="00066010">
      <w:pPr>
        <w:pStyle w:val="14"/>
        <w:tabs>
          <w:tab w:val="left" w:pos="1305"/>
        </w:tabs>
        <w:spacing w:line="24" w:lineRule="atLeast"/>
        <w:ind w:firstLine="648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К таким мерам могут, в частности, относиться:</w:t>
      </w:r>
    </w:p>
    <w:p w:rsidR="002A5534" w:rsidRPr="00066010" w:rsidRDefault="002A5534" w:rsidP="00066010">
      <w:pPr>
        <w:widowControl w:val="0"/>
        <w:numPr>
          <w:ilvl w:val="0"/>
          <w:numId w:val="39"/>
        </w:numPr>
        <w:tabs>
          <w:tab w:val="left" w:pos="993"/>
        </w:tabs>
        <w:ind w:firstLine="1041"/>
      </w:pPr>
      <w:r w:rsidRPr="00066010">
        <w:t xml:space="preserve">назначение </w:t>
      </w:r>
      <w:proofErr w:type="gramStart"/>
      <w:r w:rsidRPr="00066010">
        <w:t>ответственного</w:t>
      </w:r>
      <w:proofErr w:type="gramEnd"/>
      <w:r w:rsidRPr="00066010">
        <w:t xml:space="preserve"> за организацию защиты информации;</w:t>
      </w:r>
    </w:p>
    <w:p w:rsidR="002A5534" w:rsidRPr="00066010" w:rsidRDefault="002A5534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bCs/>
          <w:sz w:val="24"/>
          <w:szCs w:val="24"/>
        </w:rPr>
        <w:t xml:space="preserve">издание </w:t>
      </w:r>
      <w:r w:rsidRPr="00066010">
        <w:rPr>
          <w:sz w:val="24"/>
          <w:szCs w:val="24"/>
        </w:rPr>
        <w:t xml:space="preserve">комплекта документов, определяющих политику в отношении обработки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 в </w:t>
      </w:r>
      <w:r w:rsidR="00066010">
        <w:rPr>
          <w:sz w:val="24"/>
          <w:szCs w:val="24"/>
        </w:rPr>
        <w:t xml:space="preserve">МБОУ Ермаковской СОШ </w:t>
      </w:r>
      <w:proofErr w:type="spellStart"/>
      <w:r w:rsidR="00066010">
        <w:rPr>
          <w:sz w:val="24"/>
          <w:szCs w:val="24"/>
        </w:rPr>
        <w:t>Веррхнекольцовский</w:t>
      </w:r>
      <w:proofErr w:type="spellEnd"/>
      <w:r w:rsidR="00066010">
        <w:rPr>
          <w:sz w:val="24"/>
          <w:szCs w:val="24"/>
        </w:rPr>
        <w:t xml:space="preserve"> филиал</w:t>
      </w:r>
      <w:r w:rsidRPr="00066010">
        <w:rPr>
          <w:sz w:val="24"/>
          <w:szCs w:val="24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</w:t>
      </w:r>
    </w:p>
    <w:p w:rsidR="0025508F" w:rsidRPr="00066010" w:rsidRDefault="007C4BB6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833860" w:rsidRPr="00066010">
        <w:rPr>
          <w:sz w:val="24"/>
          <w:szCs w:val="24"/>
        </w:rPr>
        <w:t xml:space="preserve">для защиты ИС от НСД </w:t>
      </w:r>
      <w:r w:rsidR="0025508F" w:rsidRPr="00066010">
        <w:rPr>
          <w:sz w:val="24"/>
          <w:szCs w:val="24"/>
        </w:rPr>
        <w:t xml:space="preserve">встроенных средств </w:t>
      </w:r>
      <w:r w:rsidR="00B7797C" w:rsidRPr="00066010">
        <w:rPr>
          <w:sz w:val="24"/>
          <w:szCs w:val="24"/>
        </w:rPr>
        <w:t xml:space="preserve">защиты </w:t>
      </w:r>
      <w:r w:rsidR="0025508F" w:rsidRPr="00066010">
        <w:rPr>
          <w:sz w:val="24"/>
          <w:szCs w:val="24"/>
        </w:rPr>
        <w:t>операционной системы</w:t>
      </w:r>
      <w:r w:rsidR="001E5E81" w:rsidRPr="00066010">
        <w:rPr>
          <w:sz w:val="24"/>
          <w:szCs w:val="24"/>
        </w:rPr>
        <w:t>,</w:t>
      </w:r>
      <w:r w:rsidR="0025321A" w:rsidRPr="00066010">
        <w:rPr>
          <w:iCs/>
          <w:sz w:val="24"/>
          <w:szCs w:val="24"/>
        </w:rPr>
        <w:t xml:space="preserve"> у</w:t>
      </w:r>
      <w:r w:rsidR="0025508F" w:rsidRPr="00066010">
        <w:rPr>
          <w:sz w:val="24"/>
          <w:szCs w:val="24"/>
        </w:rPr>
        <w:t>становленной на компьютере</w:t>
      </w:r>
      <w:r w:rsidRPr="00066010">
        <w:rPr>
          <w:sz w:val="24"/>
          <w:szCs w:val="24"/>
        </w:rPr>
        <w:t xml:space="preserve"> в соответствии с «Руководством по безопасной настройке»</w:t>
      </w:r>
      <w:r w:rsidR="0025508F" w:rsidRPr="00066010">
        <w:rPr>
          <w:sz w:val="24"/>
          <w:szCs w:val="24"/>
        </w:rPr>
        <w:t>;</w:t>
      </w:r>
    </w:p>
    <w:p w:rsidR="0025508F" w:rsidRPr="00066010" w:rsidRDefault="0025508F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9B5A6D" w:rsidRPr="00066010">
        <w:rPr>
          <w:sz w:val="24"/>
          <w:szCs w:val="24"/>
        </w:rPr>
        <w:t>программных /технических</w:t>
      </w:r>
      <w:r w:rsidRPr="00066010">
        <w:rPr>
          <w:sz w:val="24"/>
          <w:szCs w:val="24"/>
        </w:rPr>
        <w:t xml:space="preserve"> средств, сертифицированных по требованиям безопасности информации</w:t>
      </w:r>
      <w:r w:rsidR="002B322A" w:rsidRPr="00066010">
        <w:rPr>
          <w:sz w:val="24"/>
          <w:szCs w:val="24"/>
        </w:rPr>
        <w:t>,</w:t>
      </w:r>
      <w:r w:rsidR="002652B9" w:rsidRPr="00066010">
        <w:rPr>
          <w:sz w:val="24"/>
          <w:szCs w:val="24"/>
        </w:rPr>
        <w:t xml:space="preserve"> для  компьютер</w:t>
      </w:r>
      <w:r w:rsidR="002B322A" w:rsidRPr="00066010">
        <w:rPr>
          <w:sz w:val="24"/>
          <w:szCs w:val="24"/>
        </w:rPr>
        <w:t xml:space="preserve">ов с </w:t>
      </w:r>
      <w:r w:rsidR="00AE6EB3" w:rsidRPr="00066010">
        <w:rPr>
          <w:sz w:val="24"/>
          <w:szCs w:val="24"/>
        </w:rPr>
        <w:t>установленной</w:t>
      </w:r>
      <w:r w:rsidR="002652B9" w:rsidRPr="00066010">
        <w:rPr>
          <w:sz w:val="24"/>
          <w:szCs w:val="24"/>
        </w:rPr>
        <w:t xml:space="preserve"> операционной систем</w:t>
      </w:r>
      <w:r w:rsidR="00AE6EB3" w:rsidRPr="00066010">
        <w:rPr>
          <w:sz w:val="24"/>
          <w:szCs w:val="24"/>
        </w:rPr>
        <w:t>ой</w:t>
      </w:r>
      <w:r w:rsidR="002652B9" w:rsidRPr="00066010">
        <w:rPr>
          <w:sz w:val="24"/>
          <w:szCs w:val="24"/>
        </w:rPr>
        <w:t xml:space="preserve"> отличной от  «</w:t>
      </w:r>
      <w:proofErr w:type="spellStart"/>
      <w:r w:rsidR="0025321A" w:rsidRPr="00066010">
        <w:rPr>
          <w:sz w:val="24"/>
          <w:szCs w:val="24"/>
        </w:rPr>
        <w:t>Windows</w:t>
      </w:r>
      <w:proofErr w:type="spellEnd"/>
      <w:r w:rsidR="0025321A" w:rsidRPr="00066010">
        <w:rPr>
          <w:sz w:val="24"/>
          <w:szCs w:val="24"/>
        </w:rPr>
        <w:t xml:space="preserve"> 7 </w:t>
      </w:r>
      <w:proofErr w:type="spellStart"/>
      <w:r w:rsidR="0025321A" w:rsidRPr="00066010">
        <w:rPr>
          <w:iCs/>
          <w:sz w:val="24"/>
          <w:szCs w:val="24"/>
        </w:rPr>
        <w:t>Pro</w:t>
      </w:r>
      <w:proofErr w:type="spellEnd"/>
      <w:r w:rsidR="000C3FCF" w:rsidRPr="00066010">
        <w:rPr>
          <w:iCs/>
          <w:sz w:val="24"/>
          <w:szCs w:val="24"/>
        </w:rPr>
        <w:t>»</w:t>
      </w:r>
      <w:r w:rsidR="0025321A" w:rsidRPr="00066010">
        <w:rPr>
          <w:iCs/>
          <w:sz w:val="24"/>
          <w:szCs w:val="24"/>
        </w:rPr>
        <w:t xml:space="preserve"> </w:t>
      </w:r>
      <w:r w:rsidR="002652B9" w:rsidRPr="00066010">
        <w:rPr>
          <w:sz w:val="24"/>
          <w:szCs w:val="24"/>
        </w:rPr>
        <w:t>или подключен</w:t>
      </w:r>
      <w:r w:rsidR="00AE6EB3" w:rsidRPr="00066010">
        <w:rPr>
          <w:sz w:val="24"/>
          <w:szCs w:val="24"/>
        </w:rPr>
        <w:t>ных</w:t>
      </w:r>
      <w:r w:rsidR="002652B9" w:rsidRPr="00066010">
        <w:rPr>
          <w:sz w:val="24"/>
          <w:szCs w:val="24"/>
        </w:rPr>
        <w:t xml:space="preserve"> к сетям связи общего пользования и (или)  международного информационного обмена;</w:t>
      </w:r>
    </w:p>
    <w:p w:rsidR="002652B9" w:rsidRPr="00066010" w:rsidRDefault="00135C68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2652B9" w:rsidRPr="00066010">
        <w:rPr>
          <w:sz w:val="24"/>
          <w:szCs w:val="24"/>
        </w:rPr>
        <w:t>средств антивирусной защиты;</w:t>
      </w:r>
    </w:p>
    <w:p w:rsidR="0025508F" w:rsidRPr="00066010" w:rsidRDefault="0025508F" w:rsidP="00066010">
      <w:pPr>
        <w:pStyle w:val="aa"/>
        <w:numPr>
          <w:ilvl w:val="0"/>
          <w:numId w:val="6"/>
        </w:numPr>
        <w:tabs>
          <w:tab w:val="left" w:pos="1185"/>
        </w:tabs>
        <w:ind w:left="0" w:firstLine="675"/>
        <w:rPr>
          <w:sz w:val="24"/>
          <w:szCs w:val="24"/>
        </w:rPr>
      </w:pPr>
      <w:r w:rsidRPr="00066010">
        <w:rPr>
          <w:sz w:val="24"/>
          <w:szCs w:val="24"/>
        </w:rPr>
        <w:t>предотвращение организационными  мерами НСД к обрабатываемой информации;</w:t>
      </w:r>
    </w:p>
    <w:p w:rsidR="002A5D9B" w:rsidRPr="00066010" w:rsidRDefault="00B7797C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организация процесса резервного копирования и архивирования как неотъемлемой части политики защиты информации</w:t>
      </w:r>
      <w:r w:rsidR="002A5D9B" w:rsidRPr="00066010">
        <w:rPr>
          <w:sz w:val="24"/>
          <w:szCs w:val="24"/>
        </w:rPr>
        <w:t xml:space="preserve">; </w:t>
      </w:r>
    </w:p>
    <w:p w:rsidR="002A5D9B" w:rsidRPr="00066010" w:rsidRDefault="002A5D9B" w:rsidP="00066010">
      <w:pPr>
        <w:pStyle w:val="aa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осуществление учета машинных носителей информации и их хранение в надежно за</w:t>
      </w:r>
      <w:r w:rsidR="0063087F" w:rsidRPr="00066010">
        <w:rPr>
          <w:sz w:val="24"/>
          <w:szCs w:val="24"/>
        </w:rPr>
        <w:t>пираемых и опечатываемых шкафах;</w:t>
      </w:r>
    </w:p>
    <w:p w:rsidR="0063087F" w:rsidRPr="00066010" w:rsidRDefault="008E4B29" w:rsidP="00066010">
      <w:pPr>
        <w:pStyle w:val="14"/>
        <w:numPr>
          <w:ilvl w:val="0"/>
          <w:numId w:val="6"/>
        </w:numPr>
        <w:tabs>
          <w:tab w:val="left" w:pos="1290"/>
        </w:tabs>
        <w:spacing w:line="24" w:lineRule="atLeast"/>
        <w:ind w:left="0" w:firstLine="709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строгое соблюдение </w:t>
      </w:r>
      <w:r w:rsidR="0063087F" w:rsidRPr="00066010">
        <w:rPr>
          <w:rFonts w:ascii="Times New Roman" w:hAnsi="Times New Roman"/>
          <w:sz w:val="24"/>
          <w:szCs w:val="24"/>
        </w:rPr>
        <w:t xml:space="preserve"> </w:t>
      </w:r>
      <w:r w:rsidRPr="00066010">
        <w:rPr>
          <w:rFonts w:ascii="Times New Roman" w:hAnsi="Times New Roman"/>
          <w:sz w:val="24"/>
          <w:szCs w:val="24"/>
        </w:rPr>
        <w:t xml:space="preserve">сотрудниками </w:t>
      </w:r>
      <w:r w:rsidR="00C5321C" w:rsidRPr="00066010">
        <w:rPr>
          <w:rFonts w:ascii="Times New Roman" w:hAnsi="Times New Roman"/>
          <w:sz w:val="24"/>
          <w:szCs w:val="24"/>
        </w:rPr>
        <w:t>МБОУ</w:t>
      </w:r>
      <w:r w:rsidR="00066010">
        <w:rPr>
          <w:rFonts w:ascii="Times New Roman" w:hAnsi="Times New Roman"/>
          <w:sz w:val="24"/>
          <w:szCs w:val="24"/>
        </w:rPr>
        <w:t xml:space="preserve"> Ермаковской  СОШ </w:t>
      </w:r>
      <w:proofErr w:type="spellStart"/>
      <w:r w:rsidR="00066010">
        <w:rPr>
          <w:rFonts w:ascii="Times New Roman" w:hAnsi="Times New Roman"/>
          <w:sz w:val="24"/>
          <w:szCs w:val="24"/>
        </w:rPr>
        <w:t>Верхнекольцовский</w:t>
      </w:r>
      <w:proofErr w:type="spellEnd"/>
      <w:r w:rsidR="00066010">
        <w:rPr>
          <w:rFonts w:ascii="Times New Roman" w:hAnsi="Times New Roman"/>
          <w:sz w:val="24"/>
          <w:szCs w:val="24"/>
        </w:rPr>
        <w:t xml:space="preserve"> филиал</w:t>
      </w:r>
      <w:r w:rsidRPr="00066010">
        <w:rPr>
          <w:rFonts w:ascii="Times New Roman" w:hAnsi="Times New Roman"/>
          <w:sz w:val="24"/>
          <w:szCs w:val="24"/>
        </w:rPr>
        <w:t xml:space="preserve"> </w:t>
      </w:r>
      <w:r w:rsidR="0063087F" w:rsidRPr="00066010">
        <w:rPr>
          <w:rFonts w:ascii="Times New Roman" w:hAnsi="Times New Roman"/>
          <w:sz w:val="24"/>
          <w:szCs w:val="24"/>
        </w:rPr>
        <w:t>«Инструкци</w:t>
      </w:r>
      <w:r w:rsidRPr="00066010">
        <w:rPr>
          <w:rFonts w:ascii="Times New Roman" w:hAnsi="Times New Roman"/>
          <w:sz w:val="24"/>
          <w:szCs w:val="24"/>
        </w:rPr>
        <w:t>и</w:t>
      </w:r>
      <w:r w:rsidR="0063087F" w:rsidRPr="00066010">
        <w:rPr>
          <w:rFonts w:ascii="Times New Roman" w:hAnsi="Times New Roman"/>
          <w:sz w:val="24"/>
          <w:szCs w:val="24"/>
        </w:rPr>
        <w:t xml:space="preserve"> по работе пользователей</w:t>
      </w:r>
      <w:r w:rsidR="00197E44" w:rsidRPr="00066010">
        <w:rPr>
          <w:rFonts w:ascii="Times New Roman" w:hAnsi="Times New Roman"/>
          <w:sz w:val="24"/>
          <w:szCs w:val="24"/>
        </w:rPr>
        <w:t xml:space="preserve"> </w:t>
      </w:r>
      <w:r w:rsidR="0004207B" w:rsidRPr="00066010">
        <w:rPr>
          <w:rFonts w:ascii="Times New Roman" w:hAnsi="Times New Roman"/>
          <w:sz w:val="24"/>
          <w:szCs w:val="24"/>
        </w:rPr>
        <w:t>информ</w:t>
      </w:r>
      <w:r w:rsidR="00197E44" w:rsidRPr="00066010">
        <w:rPr>
          <w:rFonts w:ascii="Times New Roman" w:hAnsi="Times New Roman"/>
          <w:sz w:val="24"/>
          <w:szCs w:val="24"/>
        </w:rPr>
        <w:t>а</w:t>
      </w:r>
      <w:r w:rsidR="0004207B" w:rsidRPr="00066010">
        <w:rPr>
          <w:rFonts w:ascii="Times New Roman" w:hAnsi="Times New Roman"/>
          <w:sz w:val="24"/>
          <w:szCs w:val="24"/>
        </w:rPr>
        <w:t>ци</w:t>
      </w:r>
      <w:r w:rsidR="00197E44" w:rsidRPr="00066010">
        <w:rPr>
          <w:rFonts w:ascii="Times New Roman" w:hAnsi="Times New Roman"/>
          <w:sz w:val="24"/>
          <w:szCs w:val="24"/>
        </w:rPr>
        <w:t>онной системы</w:t>
      </w:r>
      <w:r w:rsidR="0063087F" w:rsidRPr="00066010">
        <w:rPr>
          <w:rFonts w:ascii="Times New Roman" w:hAnsi="Times New Roman"/>
          <w:sz w:val="24"/>
          <w:szCs w:val="24"/>
        </w:rPr>
        <w:t>».</w:t>
      </w:r>
    </w:p>
    <w:p w:rsidR="0025508F" w:rsidRPr="00066010" w:rsidRDefault="0025321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3</w:t>
      </w:r>
      <w:r w:rsidR="0025508F" w:rsidRPr="00066010">
        <w:rPr>
          <w:sz w:val="24"/>
          <w:szCs w:val="24"/>
        </w:rPr>
        <w:t>.5. Документальное оформление мероприятий по защите объекта информатизации включает:</w:t>
      </w:r>
    </w:p>
    <w:p w:rsidR="002A5534" w:rsidRPr="00066010" w:rsidRDefault="002A5534" w:rsidP="00066010">
      <w:pPr>
        <w:numPr>
          <w:ilvl w:val="0"/>
          <w:numId w:val="40"/>
        </w:numPr>
        <w:ind w:left="0" w:firstLine="709"/>
        <w:rPr>
          <w:bCs/>
        </w:rPr>
      </w:pPr>
      <w:r w:rsidRPr="00066010">
        <w:t>приказ о</w:t>
      </w:r>
      <w:r w:rsidRPr="00066010">
        <w:rPr>
          <w:bCs/>
        </w:rPr>
        <w:t>б организации работ по защите информации ограниченного доступа;</w:t>
      </w:r>
    </w:p>
    <w:p w:rsidR="0025508F" w:rsidRPr="00066010" w:rsidRDefault="0025508F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акт</w:t>
      </w:r>
      <w:r w:rsidR="00DE4F23" w:rsidRPr="00066010">
        <w:rPr>
          <w:sz w:val="24"/>
          <w:szCs w:val="24"/>
        </w:rPr>
        <w:t>ы</w:t>
      </w:r>
      <w:r w:rsidRPr="00066010">
        <w:rPr>
          <w:sz w:val="24"/>
          <w:szCs w:val="24"/>
        </w:rPr>
        <w:t xml:space="preserve"> классификации</w:t>
      </w:r>
      <w:r w:rsidR="0025321A" w:rsidRPr="00066010">
        <w:rPr>
          <w:sz w:val="24"/>
          <w:szCs w:val="24"/>
        </w:rPr>
        <w:t xml:space="preserve"> ИС</w:t>
      </w:r>
      <w:r w:rsidRPr="00066010">
        <w:rPr>
          <w:sz w:val="24"/>
          <w:szCs w:val="24"/>
        </w:rPr>
        <w:t>;</w:t>
      </w:r>
    </w:p>
    <w:p w:rsidR="00772AC1" w:rsidRPr="00066010" w:rsidRDefault="00DE4F23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suppressAutoHyphens w:val="0"/>
        <w:autoSpaceDN w:val="0"/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lastRenderedPageBreak/>
        <w:t xml:space="preserve">положение о порядке организации и проведения работ по защите информации </w:t>
      </w:r>
      <w:r w:rsidR="0025321A" w:rsidRPr="00066010">
        <w:rPr>
          <w:sz w:val="24"/>
          <w:szCs w:val="24"/>
        </w:rPr>
        <w:t xml:space="preserve">ограниченного доступа </w:t>
      </w:r>
      <w:r w:rsidRPr="00066010">
        <w:rPr>
          <w:sz w:val="24"/>
          <w:szCs w:val="24"/>
        </w:rPr>
        <w:t xml:space="preserve">в </w:t>
      </w:r>
      <w:r w:rsidR="002C3BB3">
        <w:rPr>
          <w:sz w:val="24"/>
          <w:szCs w:val="24"/>
        </w:rPr>
        <w:t xml:space="preserve">МБОУ Ермаковской СОШ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</w:t>
      </w:r>
      <w:r w:rsidR="00772AC1" w:rsidRPr="00066010">
        <w:rPr>
          <w:sz w:val="24"/>
          <w:szCs w:val="24"/>
        </w:rPr>
        <w:t>;</w:t>
      </w:r>
    </w:p>
    <w:p w:rsidR="002A5534" w:rsidRPr="00066010" w:rsidRDefault="00DE4F23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технические</w:t>
      </w:r>
      <w:r w:rsidR="0025508F" w:rsidRPr="00066010">
        <w:rPr>
          <w:sz w:val="24"/>
          <w:szCs w:val="24"/>
        </w:rPr>
        <w:t xml:space="preserve"> паспорт</w:t>
      </w:r>
      <w:r w:rsidRPr="00066010">
        <w:rPr>
          <w:sz w:val="24"/>
          <w:szCs w:val="24"/>
        </w:rPr>
        <w:t>а</w:t>
      </w:r>
      <w:r w:rsidR="0025508F" w:rsidRPr="00066010">
        <w:rPr>
          <w:sz w:val="24"/>
          <w:szCs w:val="24"/>
        </w:rPr>
        <w:t>;</w:t>
      </w:r>
    </w:p>
    <w:p w:rsidR="002A5534" w:rsidRPr="00066010" w:rsidRDefault="002A5534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приказ о вводе в эксплуатацию;</w:t>
      </w:r>
    </w:p>
    <w:p w:rsidR="00DE4F23" w:rsidRPr="00066010" w:rsidRDefault="00DE4F23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инструкции </w:t>
      </w:r>
      <w:proofErr w:type="gramStart"/>
      <w:r w:rsidRPr="00066010">
        <w:rPr>
          <w:sz w:val="24"/>
          <w:szCs w:val="24"/>
        </w:rPr>
        <w:t>ответствен</w:t>
      </w:r>
      <w:r w:rsidR="0004207B" w:rsidRPr="00066010">
        <w:rPr>
          <w:sz w:val="24"/>
          <w:szCs w:val="24"/>
        </w:rPr>
        <w:t>ного</w:t>
      </w:r>
      <w:proofErr w:type="gramEnd"/>
      <w:r w:rsidR="0004207B" w:rsidRPr="00066010">
        <w:rPr>
          <w:sz w:val="24"/>
          <w:szCs w:val="24"/>
        </w:rPr>
        <w:t xml:space="preserve"> и по работе пользователей И</w:t>
      </w:r>
      <w:r w:rsidRPr="00066010">
        <w:rPr>
          <w:sz w:val="24"/>
          <w:szCs w:val="24"/>
        </w:rPr>
        <w:t>С;</w:t>
      </w:r>
    </w:p>
    <w:p w:rsidR="00DE4F23" w:rsidRPr="00066010" w:rsidRDefault="00DE4F23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журнал учёта паролей пользоват</w:t>
      </w:r>
      <w:r w:rsidR="0004207B" w:rsidRPr="00066010">
        <w:rPr>
          <w:sz w:val="24"/>
          <w:szCs w:val="24"/>
        </w:rPr>
        <w:t>елей для работы в И</w:t>
      </w:r>
      <w:r w:rsidRPr="00066010">
        <w:rPr>
          <w:sz w:val="24"/>
          <w:szCs w:val="24"/>
        </w:rPr>
        <w:t>С;</w:t>
      </w:r>
    </w:p>
    <w:p w:rsidR="001548B2" w:rsidRPr="00066010" w:rsidRDefault="001548B2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журнал учёта машинных носителей информации;</w:t>
      </w:r>
    </w:p>
    <w:p w:rsidR="0025508F" w:rsidRPr="00066010" w:rsidRDefault="0025508F" w:rsidP="00066010">
      <w:pPr>
        <w:pStyle w:val="aa"/>
        <w:numPr>
          <w:ilvl w:val="0"/>
          <w:numId w:val="4"/>
        </w:numPr>
        <w:tabs>
          <w:tab w:val="clear" w:pos="1215"/>
          <w:tab w:val="num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«Аттестат соответствия</w:t>
      </w:r>
      <w:r w:rsidR="00DD19D0" w:rsidRPr="00066010">
        <w:rPr>
          <w:sz w:val="24"/>
          <w:szCs w:val="24"/>
        </w:rPr>
        <w:t xml:space="preserve"> требованиям безопасности</w:t>
      </w:r>
      <w:r w:rsidRPr="00066010">
        <w:rPr>
          <w:sz w:val="24"/>
          <w:szCs w:val="24"/>
        </w:rPr>
        <w:t>»</w:t>
      </w:r>
      <w:r w:rsidR="00772AC1" w:rsidRPr="00066010">
        <w:rPr>
          <w:sz w:val="24"/>
          <w:szCs w:val="24"/>
        </w:rPr>
        <w:t xml:space="preserve"> или </w:t>
      </w:r>
      <w:r w:rsidR="0022429A" w:rsidRPr="00066010">
        <w:rPr>
          <w:sz w:val="24"/>
          <w:szCs w:val="24"/>
        </w:rPr>
        <w:t>деклара</w:t>
      </w:r>
      <w:r w:rsidR="00EE75B4" w:rsidRPr="00066010">
        <w:rPr>
          <w:sz w:val="24"/>
          <w:szCs w:val="24"/>
        </w:rPr>
        <w:t>ц</w:t>
      </w:r>
      <w:r w:rsidR="0022429A" w:rsidRPr="00066010">
        <w:rPr>
          <w:sz w:val="24"/>
          <w:szCs w:val="24"/>
        </w:rPr>
        <w:t>и</w:t>
      </w:r>
      <w:r w:rsidR="00DD19D0" w:rsidRPr="00066010">
        <w:rPr>
          <w:sz w:val="24"/>
          <w:szCs w:val="24"/>
        </w:rPr>
        <w:t>ю</w:t>
      </w:r>
      <w:r w:rsidR="0022429A" w:rsidRPr="00066010">
        <w:rPr>
          <w:sz w:val="24"/>
          <w:szCs w:val="24"/>
        </w:rPr>
        <w:t xml:space="preserve"> </w:t>
      </w:r>
      <w:r w:rsidR="00EE75B4" w:rsidRPr="00066010">
        <w:rPr>
          <w:sz w:val="24"/>
          <w:szCs w:val="24"/>
        </w:rPr>
        <w:t xml:space="preserve">о </w:t>
      </w:r>
      <w:r w:rsidR="0022429A" w:rsidRPr="00066010">
        <w:rPr>
          <w:sz w:val="24"/>
          <w:szCs w:val="24"/>
        </w:rPr>
        <w:t>соответстви</w:t>
      </w:r>
      <w:r w:rsidR="00EE75B4" w:rsidRPr="00066010">
        <w:rPr>
          <w:sz w:val="24"/>
          <w:szCs w:val="24"/>
        </w:rPr>
        <w:t>и</w:t>
      </w:r>
      <w:r w:rsidR="0025321A" w:rsidRPr="00066010">
        <w:rPr>
          <w:sz w:val="24"/>
          <w:szCs w:val="24"/>
        </w:rPr>
        <w:t xml:space="preserve"> требованиям безопасности</w:t>
      </w:r>
      <w:r w:rsidRPr="00066010">
        <w:rPr>
          <w:sz w:val="24"/>
          <w:szCs w:val="24"/>
        </w:rPr>
        <w:t>.</w:t>
      </w:r>
    </w:p>
    <w:p w:rsidR="0025321A" w:rsidRPr="00066010" w:rsidRDefault="0025321A" w:rsidP="00066010">
      <w:pPr>
        <w:pStyle w:val="13"/>
        <w:jc w:val="left"/>
        <w:rPr>
          <w:u w:val="none"/>
        </w:rPr>
      </w:pPr>
    </w:p>
    <w:p w:rsidR="0025321A" w:rsidRPr="00066010" w:rsidRDefault="0025321A" w:rsidP="00066010">
      <w:pPr>
        <w:pStyle w:val="13"/>
        <w:jc w:val="left"/>
        <w:rPr>
          <w:u w:val="none"/>
        </w:rPr>
      </w:pPr>
      <w:r w:rsidRPr="00066010">
        <w:rPr>
          <w:u w:val="none"/>
        </w:rPr>
        <w:t>4. ВВОД В ЭКСПЛУАТАЦИЮ ИНФОРМАЦИОННЫХ СИСТЕМ</w:t>
      </w:r>
    </w:p>
    <w:p w:rsidR="0025321A" w:rsidRPr="00066010" w:rsidRDefault="0025321A" w:rsidP="00066010">
      <w:pPr>
        <w:pStyle w:val="aa"/>
        <w:rPr>
          <w:sz w:val="24"/>
          <w:szCs w:val="24"/>
        </w:rPr>
      </w:pPr>
    </w:p>
    <w:p w:rsidR="0025321A" w:rsidRPr="00066010" w:rsidRDefault="009532C0" w:rsidP="00066010">
      <w:pPr>
        <w:ind w:firstLine="567"/>
      </w:pPr>
      <w:r w:rsidRPr="00066010">
        <w:t>4</w:t>
      </w:r>
      <w:r w:rsidR="0025321A" w:rsidRPr="00066010">
        <w:t xml:space="preserve">.1. </w:t>
      </w:r>
      <w:proofErr w:type="gramStart"/>
      <w:r w:rsidR="0025321A" w:rsidRPr="00066010">
        <w:t xml:space="preserve">Необходимым условием  для ввода в эксплуатацию информационных систем </w:t>
      </w:r>
      <w:r w:rsidR="002C3BB3">
        <w:t xml:space="preserve">МБОУ Ермаковской  СОШ  </w:t>
      </w:r>
      <w:proofErr w:type="spellStart"/>
      <w:r w:rsidR="002C3BB3">
        <w:t>Верхнекольцовский</w:t>
      </w:r>
      <w:proofErr w:type="spellEnd"/>
      <w:r w:rsidR="002C3BB3">
        <w:t xml:space="preserve"> филиал </w:t>
      </w:r>
      <w:r w:rsidR="0025321A" w:rsidRPr="00066010">
        <w:t>является  их соответствие требованиям Федерального закона Российской Федерации от 27.07.2006 № 152 «О персональных данных», п</w:t>
      </w:r>
      <w:r w:rsidR="0025321A" w:rsidRPr="00066010">
        <w:rPr>
          <w:bCs/>
        </w:rPr>
        <w:t xml:space="preserve">остановления Правительства </w:t>
      </w:r>
      <w:r w:rsidR="0025321A" w:rsidRPr="00066010">
        <w:t xml:space="preserve">Российской Федерации от 17.11.2007 г. № 781 «Об обеспечении безопасности персональных данных при их обработке в информационных системах персональных данных» и нормативно-методической документации ФСТЭК России по безопасности информации. </w:t>
      </w:r>
      <w:proofErr w:type="gramEnd"/>
    </w:p>
    <w:p w:rsidR="0025321A" w:rsidRPr="00066010" w:rsidRDefault="009532C0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.2. Руководитель </w:t>
      </w:r>
      <w:r w:rsidR="002C3BB3">
        <w:rPr>
          <w:sz w:val="24"/>
          <w:szCs w:val="24"/>
        </w:rPr>
        <w:t xml:space="preserve">МБОУ Ермаковской СОШ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</w:t>
      </w:r>
      <w:r w:rsidR="0025321A" w:rsidRPr="00066010">
        <w:rPr>
          <w:sz w:val="24"/>
          <w:szCs w:val="24"/>
        </w:rPr>
        <w:t xml:space="preserve"> самостоятельно принимает решение по организации работ по построению систем защиты ИС или с привлечением сторонней организации, имеющей лицензию ФСТЭК России на проведения таких работ, или силами самого образовательного учреждения при условии классификации </w:t>
      </w:r>
      <w:proofErr w:type="spellStart"/>
      <w:r w:rsidR="0025321A" w:rsidRPr="00066010">
        <w:rPr>
          <w:rFonts w:eastAsia="Times New Roman"/>
          <w:sz w:val="24"/>
          <w:szCs w:val="24"/>
        </w:rPr>
        <w:t>ИСПДн</w:t>
      </w:r>
      <w:proofErr w:type="spellEnd"/>
      <w:r w:rsidR="0025321A" w:rsidRPr="00066010">
        <w:rPr>
          <w:sz w:val="24"/>
          <w:szCs w:val="24"/>
        </w:rPr>
        <w:t xml:space="preserve"> по 3 классу.</w:t>
      </w:r>
    </w:p>
    <w:p w:rsidR="0025321A" w:rsidRPr="00066010" w:rsidRDefault="009532C0" w:rsidP="00066010">
      <w:pPr>
        <w:pStyle w:val="aa"/>
        <w:tabs>
          <w:tab w:val="left" w:pos="1211"/>
        </w:tabs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.3. В случае привлечения сторонней организации она проводит аттестационные испытания ИС в соответствии с программой испытаний, согласованной с </w:t>
      </w:r>
      <w:r w:rsidR="002C3BB3">
        <w:rPr>
          <w:sz w:val="24"/>
          <w:szCs w:val="24"/>
        </w:rPr>
        <w:t xml:space="preserve">МБОУ Ермаковской СОШ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</w:t>
      </w:r>
      <w:r w:rsidR="0025321A" w:rsidRPr="00066010">
        <w:rPr>
          <w:sz w:val="24"/>
          <w:szCs w:val="24"/>
        </w:rPr>
        <w:t xml:space="preserve"> Испытания завершаются выдачей «Аттестата соответствия ИС требованиям безопасности информации».</w:t>
      </w:r>
    </w:p>
    <w:p w:rsidR="0025321A" w:rsidRPr="00066010" w:rsidRDefault="009532C0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>.4. В случае проведения работ по построению системы защиты ИС силами самого образовательного учреждения оценка полученного результата проводится</w:t>
      </w:r>
      <w:r w:rsidR="0025321A" w:rsidRPr="00066010">
        <w:rPr>
          <w:b/>
          <w:sz w:val="24"/>
          <w:szCs w:val="24"/>
        </w:rPr>
        <w:t xml:space="preserve"> в форме декларирования.</w:t>
      </w:r>
    </w:p>
    <w:p w:rsidR="0025321A" w:rsidRPr="00066010" w:rsidRDefault="009532C0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.5. Для декларирования соответствия ИС требованиям п. 3.1 комиссией, утвержденной приказом руководителя </w:t>
      </w:r>
      <w:r w:rsidR="002C3BB3">
        <w:rPr>
          <w:sz w:val="24"/>
          <w:szCs w:val="24"/>
        </w:rPr>
        <w:t xml:space="preserve">МБОУ Ермаковской СОШ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</w:t>
      </w:r>
      <w:r w:rsidR="0025321A" w:rsidRPr="00066010">
        <w:rPr>
          <w:sz w:val="24"/>
          <w:szCs w:val="24"/>
        </w:rPr>
        <w:t>, подготавливаются и представляются на систему:</w:t>
      </w:r>
    </w:p>
    <w:p w:rsidR="0025321A" w:rsidRPr="00066010" w:rsidRDefault="0025321A" w:rsidP="00066010">
      <w:pPr>
        <w:pStyle w:val="aa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акт классификации</w:t>
      </w:r>
      <w:r w:rsidRPr="00066010">
        <w:rPr>
          <w:rFonts w:eastAsia="Times New Roman"/>
          <w:sz w:val="24"/>
          <w:szCs w:val="24"/>
        </w:rPr>
        <w:t>;</w:t>
      </w:r>
    </w:p>
    <w:p w:rsidR="0025321A" w:rsidRPr="00066010" w:rsidRDefault="0025321A" w:rsidP="00066010">
      <w:pPr>
        <w:pStyle w:val="aa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технический паспорт;</w:t>
      </w:r>
    </w:p>
    <w:p w:rsidR="0025321A" w:rsidRPr="00066010" w:rsidRDefault="0025321A" w:rsidP="00066010">
      <w:pPr>
        <w:pStyle w:val="aa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организационно-распорядительная документация разрешительной системы доступа персонала к защищаемым ресурсам; </w:t>
      </w:r>
    </w:p>
    <w:p w:rsidR="0025321A" w:rsidRPr="00066010" w:rsidRDefault="0025321A" w:rsidP="00066010">
      <w:pPr>
        <w:widowControl w:val="0"/>
        <w:numPr>
          <w:ilvl w:val="0"/>
          <w:numId w:val="5"/>
        </w:numPr>
        <w:tabs>
          <w:tab w:val="clear" w:pos="1215"/>
          <w:tab w:val="num" w:pos="993"/>
        </w:tabs>
        <w:ind w:firstLine="61"/>
      </w:pPr>
      <w:r w:rsidRPr="00066010">
        <w:t>модель угроз безопасности персональных данных;</w:t>
      </w:r>
    </w:p>
    <w:p w:rsidR="0025321A" w:rsidRPr="00066010" w:rsidRDefault="0025321A" w:rsidP="00066010">
      <w:pPr>
        <w:widowControl w:val="0"/>
        <w:numPr>
          <w:ilvl w:val="0"/>
          <w:numId w:val="5"/>
        </w:numPr>
        <w:tabs>
          <w:tab w:val="clear" w:pos="1215"/>
          <w:tab w:val="num" w:pos="993"/>
        </w:tabs>
        <w:ind w:left="0" w:firstLine="709"/>
      </w:pPr>
      <w:r w:rsidRPr="00066010">
        <w:t>сертификаты</w:t>
      </w:r>
      <w:r w:rsidRPr="00066010">
        <w:rPr>
          <w:b/>
        </w:rPr>
        <w:t xml:space="preserve"> </w:t>
      </w:r>
      <w:r w:rsidRPr="00066010">
        <w:t>средств защиты информации, используемые при построении системы защиты;</w:t>
      </w:r>
    </w:p>
    <w:p w:rsidR="0025321A" w:rsidRPr="00066010" w:rsidRDefault="0025321A" w:rsidP="00066010">
      <w:pPr>
        <w:pStyle w:val="aa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инструкция </w:t>
      </w:r>
      <w:r w:rsidRPr="00066010">
        <w:rPr>
          <w:bCs/>
          <w:sz w:val="24"/>
          <w:szCs w:val="24"/>
        </w:rPr>
        <w:t xml:space="preserve">по работе </w:t>
      </w:r>
      <w:r w:rsidRPr="00066010">
        <w:rPr>
          <w:sz w:val="24"/>
          <w:szCs w:val="24"/>
        </w:rPr>
        <w:t>пользователей;</w:t>
      </w:r>
    </w:p>
    <w:p w:rsidR="0025321A" w:rsidRPr="00066010" w:rsidRDefault="0025321A" w:rsidP="00066010">
      <w:pPr>
        <w:pStyle w:val="aa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инструкция </w:t>
      </w:r>
      <w:proofErr w:type="gramStart"/>
      <w:r w:rsidRPr="00066010">
        <w:rPr>
          <w:sz w:val="24"/>
          <w:szCs w:val="24"/>
        </w:rPr>
        <w:t>ответственного</w:t>
      </w:r>
      <w:proofErr w:type="gramEnd"/>
      <w:r w:rsidRPr="00066010">
        <w:rPr>
          <w:sz w:val="24"/>
          <w:szCs w:val="24"/>
        </w:rPr>
        <w:t xml:space="preserve"> за защиту информации.</w:t>
      </w:r>
    </w:p>
    <w:p w:rsidR="0025321A" w:rsidRPr="00066010" w:rsidRDefault="009532C0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.6. При использовании для защиты ИС от НСД встроенных средств защиты операционных систем « </w:t>
      </w:r>
      <w:proofErr w:type="spellStart"/>
      <w:r w:rsidR="0025321A" w:rsidRPr="00066010">
        <w:rPr>
          <w:sz w:val="24"/>
          <w:szCs w:val="24"/>
        </w:rPr>
        <w:t>Windows</w:t>
      </w:r>
      <w:proofErr w:type="spellEnd"/>
      <w:r w:rsidR="0025321A" w:rsidRPr="00066010">
        <w:rPr>
          <w:sz w:val="24"/>
          <w:szCs w:val="24"/>
        </w:rPr>
        <w:t xml:space="preserve"> 7 </w:t>
      </w:r>
      <w:proofErr w:type="spellStart"/>
      <w:r w:rsidR="0025321A" w:rsidRPr="00066010">
        <w:rPr>
          <w:iCs/>
          <w:sz w:val="24"/>
          <w:szCs w:val="24"/>
        </w:rPr>
        <w:t>Pro</w:t>
      </w:r>
      <w:proofErr w:type="spellEnd"/>
      <w:r w:rsidR="000C3FCF" w:rsidRPr="00066010">
        <w:rPr>
          <w:iCs/>
          <w:sz w:val="24"/>
          <w:szCs w:val="24"/>
        </w:rPr>
        <w:t>»</w:t>
      </w:r>
      <w:r w:rsidR="0025321A" w:rsidRPr="00066010">
        <w:rPr>
          <w:iCs/>
          <w:sz w:val="24"/>
          <w:szCs w:val="24"/>
        </w:rPr>
        <w:t xml:space="preserve"> их </w:t>
      </w:r>
      <w:r w:rsidR="0025321A" w:rsidRPr="00066010">
        <w:rPr>
          <w:sz w:val="24"/>
          <w:szCs w:val="24"/>
        </w:rPr>
        <w:t>настройка проводится силами самого образовательного учреждения.</w:t>
      </w:r>
    </w:p>
    <w:p w:rsidR="0025321A" w:rsidRPr="00066010" w:rsidRDefault="009532C0" w:rsidP="00066010">
      <w:pPr>
        <w:pStyle w:val="aa"/>
        <w:tabs>
          <w:tab w:val="left" w:pos="1134"/>
        </w:tabs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>.7. Контроль эффективности СЗИ осуществляется представителями отдела мобилизационной подготовки и защиты информации Министерства образования Московской области с оформлением акта на выполнение требований ИС по защите информации.</w:t>
      </w:r>
    </w:p>
    <w:p w:rsidR="0025321A" w:rsidRPr="00066010" w:rsidRDefault="009532C0" w:rsidP="00066010">
      <w:pPr>
        <w:pStyle w:val="aa"/>
        <w:tabs>
          <w:tab w:val="left" w:pos="1134"/>
        </w:tabs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.8. В случае положительных результатов испытаний СЗИ руководитель </w:t>
      </w:r>
      <w:r w:rsidR="00C5321C" w:rsidRPr="00066010">
        <w:rPr>
          <w:sz w:val="24"/>
          <w:szCs w:val="24"/>
        </w:rPr>
        <w:t>МБОУ</w:t>
      </w:r>
      <w:r w:rsidR="002C3BB3">
        <w:rPr>
          <w:sz w:val="24"/>
          <w:szCs w:val="24"/>
        </w:rPr>
        <w:t xml:space="preserve"> Ермаковской </w:t>
      </w:r>
      <w:r w:rsidR="00C5321C" w:rsidRPr="00066010">
        <w:rPr>
          <w:sz w:val="24"/>
          <w:szCs w:val="24"/>
        </w:rPr>
        <w:t>СОШ</w:t>
      </w:r>
      <w:r w:rsidR="002C3BB3">
        <w:rPr>
          <w:sz w:val="24"/>
          <w:szCs w:val="24"/>
        </w:rPr>
        <w:t xml:space="preserve">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</w:t>
      </w:r>
      <w:r w:rsidR="0025321A" w:rsidRPr="00066010">
        <w:rPr>
          <w:sz w:val="24"/>
          <w:szCs w:val="24"/>
        </w:rPr>
        <w:t xml:space="preserve"> декларирует соответствие ИС требованиям безопасности информации.</w:t>
      </w:r>
    </w:p>
    <w:p w:rsidR="0025321A" w:rsidRPr="00066010" w:rsidRDefault="009532C0" w:rsidP="00066010">
      <w:pPr>
        <w:pStyle w:val="aa"/>
        <w:tabs>
          <w:tab w:val="left" w:pos="1134"/>
        </w:tabs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lastRenderedPageBreak/>
        <w:t>4</w:t>
      </w:r>
      <w:r w:rsidR="0025321A" w:rsidRPr="00066010">
        <w:rPr>
          <w:sz w:val="24"/>
          <w:szCs w:val="24"/>
        </w:rPr>
        <w:t>.</w:t>
      </w:r>
      <w:r w:rsidRPr="00066010">
        <w:rPr>
          <w:sz w:val="24"/>
          <w:szCs w:val="24"/>
        </w:rPr>
        <w:t>9</w:t>
      </w:r>
      <w:r w:rsidR="0025321A" w:rsidRPr="00066010">
        <w:rPr>
          <w:sz w:val="24"/>
          <w:szCs w:val="24"/>
        </w:rPr>
        <w:t xml:space="preserve">. По результатам декларирования соответствия </w:t>
      </w:r>
      <w:r w:rsidR="0025321A" w:rsidRPr="00066010">
        <w:rPr>
          <w:b/>
          <w:sz w:val="24"/>
          <w:szCs w:val="24"/>
        </w:rPr>
        <w:t>ответственным</w:t>
      </w:r>
      <w:r w:rsidR="0025321A" w:rsidRPr="00066010">
        <w:rPr>
          <w:sz w:val="24"/>
          <w:szCs w:val="24"/>
        </w:rPr>
        <w:t xml:space="preserve"> разрабатываются и доводятся до сотрудников </w:t>
      </w:r>
      <w:r w:rsidR="002C3BB3">
        <w:rPr>
          <w:sz w:val="24"/>
          <w:szCs w:val="24"/>
        </w:rPr>
        <w:t xml:space="preserve">МБОУ Ермаковской  СОШ </w:t>
      </w:r>
      <w:r w:rsidR="0025321A" w:rsidRPr="00066010">
        <w:rPr>
          <w:sz w:val="24"/>
          <w:szCs w:val="24"/>
        </w:rPr>
        <w:t xml:space="preserve"> </w:t>
      </w:r>
      <w:r w:rsidR="002C3BB3">
        <w:rPr>
          <w:sz w:val="24"/>
          <w:szCs w:val="24"/>
        </w:rPr>
        <w:t xml:space="preserve"> </w:t>
      </w:r>
      <w:proofErr w:type="spellStart"/>
      <w:r w:rsidR="002C3BB3">
        <w:rPr>
          <w:sz w:val="24"/>
          <w:szCs w:val="24"/>
        </w:rPr>
        <w:t>Верхнекольцовский</w:t>
      </w:r>
      <w:proofErr w:type="spellEnd"/>
      <w:r w:rsidR="002C3BB3">
        <w:rPr>
          <w:sz w:val="24"/>
          <w:szCs w:val="24"/>
        </w:rPr>
        <w:t xml:space="preserve"> филиал </w:t>
      </w:r>
      <w:r w:rsidR="0025321A" w:rsidRPr="00066010">
        <w:rPr>
          <w:sz w:val="24"/>
          <w:szCs w:val="24"/>
        </w:rPr>
        <w:t xml:space="preserve">под роспись «Инструкция по работе пользователей </w:t>
      </w:r>
      <w:proofErr w:type="spellStart"/>
      <w:r w:rsidR="0025321A" w:rsidRPr="00066010">
        <w:rPr>
          <w:sz w:val="24"/>
          <w:szCs w:val="24"/>
        </w:rPr>
        <w:t>ИСПДн</w:t>
      </w:r>
      <w:proofErr w:type="spellEnd"/>
      <w:r w:rsidR="0025321A" w:rsidRPr="00066010">
        <w:rPr>
          <w:sz w:val="24"/>
          <w:szCs w:val="24"/>
        </w:rPr>
        <w:t>» и рекомендации о порядке выполнения мероприятий по защите информации.</w:t>
      </w:r>
    </w:p>
    <w:p w:rsidR="000763B4" w:rsidRPr="00066010" w:rsidRDefault="000763B4" w:rsidP="00066010">
      <w:pPr>
        <w:pStyle w:val="13"/>
        <w:jc w:val="left"/>
        <w:rPr>
          <w:u w:val="none"/>
        </w:rPr>
      </w:pPr>
    </w:p>
    <w:p w:rsidR="000763B4" w:rsidRPr="00066010" w:rsidRDefault="000763B4" w:rsidP="00066010">
      <w:pPr>
        <w:ind w:firstLine="567"/>
        <w:rPr>
          <w:b/>
          <w:bCs/>
        </w:rPr>
      </w:pPr>
      <w:r w:rsidRPr="00066010">
        <w:rPr>
          <w:b/>
          <w:bCs/>
        </w:rPr>
        <w:t>5. ОСОБЕННОСТИ ОБРАБОТКИ ИНФОРМАЦИИ, СОДЕРЖАЩЕЙ ПЕРСОНАЛЬНЫЕ ДАННЫЕ</w:t>
      </w:r>
    </w:p>
    <w:p w:rsidR="000763B4" w:rsidRPr="00066010" w:rsidRDefault="000763B4" w:rsidP="00066010">
      <w:pPr>
        <w:ind w:firstLine="567"/>
      </w:pPr>
    </w:p>
    <w:p w:rsidR="000763B4" w:rsidRPr="00066010" w:rsidRDefault="000763B4" w:rsidP="00066010">
      <w:pPr>
        <w:ind w:firstLine="567"/>
      </w:pPr>
      <w:r w:rsidRPr="00066010">
        <w:t>4.</w:t>
      </w:r>
      <w:r w:rsidR="00A06313" w:rsidRPr="00066010">
        <w:t>1</w:t>
      </w:r>
      <w:r w:rsidRPr="00066010">
        <w:t xml:space="preserve">. Все </w:t>
      </w:r>
      <w:proofErr w:type="spellStart"/>
      <w:r w:rsidR="00A267B6" w:rsidRPr="00066010">
        <w:t>ПДн</w:t>
      </w:r>
      <w:proofErr w:type="spellEnd"/>
      <w:r w:rsidR="00A267B6" w:rsidRPr="00066010">
        <w:t xml:space="preserve"> </w:t>
      </w:r>
      <w:r w:rsidRPr="00066010">
        <w:t xml:space="preserve">субъекта </w:t>
      </w:r>
      <w:r w:rsidR="002C3BB3">
        <w:t xml:space="preserve">МБОУ  Ермаковской СОШ  </w:t>
      </w:r>
      <w:proofErr w:type="spellStart"/>
      <w:r w:rsidR="002C3BB3">
        <w:t>Верхнекольцовский</w:t>
      </w:r>
      <w:proofErr w:type="spellEnd"/>
      <w:r w:rsidR="002C3BB3">
        <w:t xml:space="preserve"> филиал </w:t>
      </w:r>
      <w:r w:rsidR="0029525B" w:rsidRPr="00066010">
        <w:t xml:space="preserve"> </w:t>
      </w:r>
      <w:r w:rsidRPr="00066010">
        <w:t xml:space="preserve">следует получать у него самого. Если </w:t>
      </w:r>
      <w:proofErr w:type="spellStart"/>
      <w:r w:rsidRPr="00066010">
        <w:t>ПДн</w:t>
      </w:r>
      <w:proofErr w:type="spellEnd"/>
      <w:r w:rsidRPr="00066010">
        <w:t xml:space="preserve"> возможно получить только у третьей стороны, то субъект </w:t>
      </w:r>
      <w:proofErr w:type="spellStart"/>
      <w:r w:rsidRPr="00066010">
        <w:t>ПДн</w:t>
      </w:r>
      <w:proofErr w:type="spellEnd"/>
      <w:r w:rsidRPr="00066010">
        <w:t xml:space="preserve"> должен быть уведомлен об этом заранее и от него должно быть получено письменное согласие. Должностное лицо </w:t>
      </w:r>
      <w:r w:rsidR="00B62E14" w:rsidRPr="00066010">
        <w:t>школы</w:t>
      </w:r>
      <w:r w:rsidR="00D60A6A" w:rsidRPr="00066010">
        <w:t xml:space="preserve"> </w:t>
      </w:r>
      <w:r w:rsidRPr="00066010">
        <w:t xml:space="preserve">должно сообщить субъекту </w:t>
      </w:r>
      <w:proofErr w:type="spellStart"/>
      <w:r w:rsidRPr="00066010">
        <w:t>ПДн</w:t>
      </w:r>
      <w:proofErr w:type="spellEnd"/>
      <w:r w:rsidRPr="00066010">
        <w:t xml:space="preserve"> о целях, предполагаемых источниках и способах получения </w:t>
      </w:r>
      <w:proofErr w:type="spellStart"/>
      <w:r w:rsidRPr="00066010">
        <w:t>ПДн</w:t>
      </w:r>
      <w:proofErr w:type="spellEnd"/>
      <w:r w:rsidRPr="00066010">
        <w:t xml:space="preserve">, а также о характере подлежащих получению </w:t>
      </w:r>
      <w:proofErr w:type="spellStart"/>
      <w:r w:rsidRPr="00066010">
        <w:t>ПДн</w:t>
      </w:r>
      <w:proofErr w:type="spellEnd"/>
      <w:r w:rsidRPr="00066010">
        <w:t xml:space="preserve"> и последствиях отказа дать письменное согласие на их получение.</w:t>
      </w:r>
    </w:p>
    <w:p w:rsidR="000763B4" w:rsidRPr="00066010" w:rsidRDefault="000763B4" w:rsidP="00066010">
      <w:pPr>
        <w:ind w:firstLine="567"/>
      </w:pPr>
      <w:r w:rsidRPr="00066010">
        <w:t xml:space="preserve">4.3. </w:t>
      </w:r>
      <w:r w:rsidR="002C3BB3">
        <w:t xml:space="preserve">МБОУ  Ермаковской СОШ </w:t>
      </w:r>
      <w:proofErr w:type="spellStart"/>
      <w:r w:rsidR="002C3BB3">
        <w:t>Верхнекольцовский</w:t>
      </w:r>
      <w:proofErr w:type="spellEnd"/>
      <w:r w:rsidR="002C3BB3">
        <w:t xml:space="preserve"> филиал </w:t>
      </w:r>
      <w:r w:rsidR="00D60A6A" w:rsidRPr="00066010">
        <w:t xml:space="preserve"> </w:t>
      </w:r>
      <w:r w:rsidRPr="00066010">
        <w:t xml:space="preserve">не имеет права получать и обрабатывать данные субъекта </w:t>
      </w:r>
      <w:proofErr w:type="spellStart"/>
      <w:r w:rsidRPr="00066010">
        <w:t>ПДн</w:t>
      </w:r>
      <w:proofErr w:type="spellEnd"/>
      <w:r w:rsidRPr="00066010">
        <w:t xml:space="preserve"> о его расовой, национальной принадлежности, политических взглядах, религиозных или философских убеждениях, состоянии здоровья,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763B4" w:rsidRPr="00066010" w:rsidRDefault="000763B4" w:rsidP="00066010">
      <w:pPr>
        <w:ind w:firstLine="567"/>
      </w:pPr>
      <w:r w:rsidRPr="00066010">
        <w:t xml:space="preserve">4.4. Субъект </w:t>
      </w:r>
      <w:proofErr w:type="spellStart"/>
      <w:r w:rsidRPr="00066010">
        <w:t>ПДн</w:t>
      </w:r>
      <w:proofErr w:type="spellEnd"/>
      <w:r w:rsidRPr="00066010">
        <w:t xml:space="preserve"> самостоятельно принимает решение о предоставлении </w:t>
      </w:r>
      <w:proofErr w:type="gramStart"/>
      <w:r w:rsidRPr="00066010">
        <w:t>своих</w:t>
      </w:r>
      <w:proofErr w:type="gramEnd"/>
      <w:r w:rsidRPr="00066010">
        <w:t xml:space="preserve"> </w:t>
      </w:r>
      <w:proofErr w:type="spellStart"/>
      <w:r w:rsidRPr="00066010">
        <w:t>ПДн</w:t>
      </w:r>
      <w:proofErr w:type="spellEnd"/>
      <w:r w:rsidRPr="00066010">
        <w:t xml:space="preserve"> и дает согласие на их обработку. </w:t>
      </w:r>
    </w:p>
    <w:p w:rsidR="000763B4" w:rsidRPr="00066010" w:rsidRDefault="000763B4" w:rsidP="00066010">
      <w:pPr>
        <w:ind w:firstLine="567"/>
      </w:pPr>
      <w:r w:rsidRPr="00066010">
        <w:t xml:space="preserve">Обработка указанных данных возможна без </w:t>
      </w:r>
      <w:r w:rsidR="0029525B" w:rsidRPr="00066010">
        <w:t>его</w:t>
      </w:r>
      <w:r w:rsidRPr="00066010">
        <w:t xml:space="preserve"> согласия в соответствии со ст. 6 Федеральным законом </w:t>
      </w:r>
      <w:r w:rsidR="0029525B" w:rsidRPr="00066010">
        <w:t xml:space="preserve">от 27.07.2006 № 152 </w:t>
      </w:r>
      <w:r w:rsidRPr="00066010">
        <w:t>«О персональных данных.</w:t>
      </w:r>
    </w:p>
    <w:p w:rsidR="000763B4" w:rsidRPr="00066010" w:rsidRDefault="000763B4" w:rsidP="00066010">
      <w:pPr>
        <w:ind w:firstLine="567"/>
      </w:pPr>
      <w:r w:rsidRPr="00066010">
        <w:t xml:space="preserve">4.5. Согласие на обработку </w:t>
      </w:r>
      <w:proofErr w:type="spellStart"/>
      <w:r w:rsidRPr="00066010">
        <w:t>ПДн</w:t>
      </w:r>
      <w:proofErr w:type="spellEnd"/>
      <w:r w:rsidRPr="00066010">
        <w:t xml:space="preserve"> оформляется в письменном виде.</w:t>
      </w:r>
    </w:p>
    <w:p w:rsidR="000763B4" w:rsidRPr="00066010" w:rsidRDefault="000763B4" w:rsidP="00066010">
      <w:pPr>
        <w:ind w:firstLine="567"/>
      </w:pPr>
      <w:r w:rsidRPr="00066010">
        <w:t>Письменное согласие на обработку своих персональных данных должно включать в себя: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фамилию, имя, отчество, адрес субъекта </w:t>
      </w:r>
      <w:proofErr w:type="spellStart"/>
      <w:r w:rsidRPr="00066010">
        <w:t>ПДн</w:t>
      </w:r>
      <w:proofErr w:type="spellEnd"/>
      <w:r w:rsidRPr="00066010"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наименование (фамилию, имя, отчество) и адрес оператора, получающего согласие субъекта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цель обработки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перечень </w:t>
      </w:r>
      <w:proofErr w:type="spellStart"/>
      <w:r w:rsidRPr="00066010">
        <w:t>ПДн</w:t>
      </w:r>
      <w:proofErr w:type="spellEnd"/>
      <w:r w:rsidRPr="00066010">
        <w:t>, на обработку которых дается согласие субъекта персональных данных;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перечень действий с </w:t>
      </w:r>
      <w:proofErr w:type="spellStart"/>
      <w:r w:rsidRPr="00066010">
        <w:t>ПДн</w:t>
      </w:r>
      <w:proofErr w:type="spellEnd"/>
      <w:r w:rsidRPr="00066010">
        <w:t xml:space="preserve">, на совершение которых дается согласие, общее описание используемых оператором способов обработки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066010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>срок, в течение которого действует согласие, а также порядок его отзыва.</w:t>
      </w:r>
    </w:p>
    <w:p w:rsidR="000763B4" w:rsidRPr="00066010" w:rsidRDefault="000763B4" w:rsidP="00066010">
      <w:pPr>
        <w:ind w:firstLine="567"/>
      </w:pPr>
      <w:r w:rsidRPr="00066010">
        <w:t xml:space="preserve">4.6. Согласие на обработку </w:t>
      </w:r>
      <w:proofErr w:type="spellStart"/>
      <w:r w:rsidRPr="00066010">
        <w:t>ПДн</w:t>
      </w:r>
      <w:proofErr w:type="spellEnd"/>
      <w:r w:rsidRPr="00066010">
        <w:t xml:space="preserve"> может быть отозвано субъектом </w:t>
      </w:r>
      <w:proofErr w:type="spellStart"/>
      <w:r w:rsidRPr="00066010">
        <w:t>ПДн</w:t>
      </w:r>
      <w:proofErr w:type="spellEnd"/>
      <w:r w:rsidRPr="00066010">
        <w:t xml:space="preserve"> по письменному запросу на имя руководителя </w:t>
      </w:r>
      <w:r w:rsidR="00F2225D">
        <w:t xml:space="preserve">МБОУ  Ермаковской СОШ  </w:t>
      </w:r>
      <w:proofErr w:type="spellStart"/>
      <w:r w:rsidR="00F2225D">
        <w:t>Верхнекольцовский</w:t>
      </w:r>
      <w:proofErr w:type="spellEnd"/>
      <w:r w:rsidR="00F2225D">
        <w:t xml:space="preserve"> филиал </w:t>
      </w:r>
      <w:r w:rsidR="00D60A6A" w:rsidRPr="00066010">
        <w:t xml:space="preserve"> </w:t>
      </w:r>
      <w:r w:rsidRPr="00066010">
        <w:t>(</w:t>
      </w:r>
      <w:r w:rsidRPr="00066010">
        <w:rPr>
          <w:iCs/>
        </w:rPr>
        <w:t>Может быть указано иное лицо, имеющее соответствующие полномочия от руководителя организации</w:t>
      </w:r>
      <w:r w:rsidRPr="00066010">
        <w:t xml:space="preserve">). </w:t>
      </w:r>
      <w:r w:rsidRPr="00066010">
        <w:tab/>
      </w:r>
    </w:p>
    <w:p w:rsidR="000763B4" w:rsidRPr="00066010" w:rsidRDefault="000763B4" w:rsidP="00066010">
      <w:pPr>
        <w:ind w:firstLine="567"/>
      </w:pPr>
      <w:r w:rsidRPr="00066010">
        <w:t xml:space="preserve">4.7. Субъекты </w:t>
      </w:r>
      <w:proofErr w:type="spellStart"/>
      <w:r w:rsidRPr="00066010">
        <w:t>ПДн</w:t>
      </w:r>
      <w:proofErr w:type="spellEnd"/>
      <w:r w:rsidRPr="00066010">
        <w:t xml:space="preserve"> не должны отказываться от своих прав на сохранение и защиту тайны</w:t>
      </w:r>
    </w:p>
    <w:p w:rsidR="000763B4" w:rsidRPr="00066010" w:rsidRDefault="000763B4" w:rsidP="00066010">
      <w:pPr>
        <w:ind w:firstLine="567"/>
      </w:pPr>
      <w:r w:rsidRPr="00066010">
        <w:t xml:space="preserve">4.8. Субъект </w:t>
      </w:r>
      <w:proofErr w:type="spellStart"/>
      <w:r w:rsidRPr="00066010">
        <w:t>ПДн</w:t>
      </w:r>
      <w:proofErr w:type="spellEnd"/>
      <w:r w:rsidRPr="00066010">
        <w:t xml:space="preserve"> имеет право на получение следующей информации:</w:t>
      </w:r>
    </w:p>
    <w:p w:rsidR="000763B4" w:rsidRPr="00066010" w:rsidRDefault="000763B4" w:rsidP="00066010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сведения о лицах, которые имеют доступ к </w:t>
      </w:r>
      <w:proofErr w:type="spellStart"/>
      <w:r w:rsidRPr="00066010">
        <w:t>ПДн</w:t>
      </w:r>
      <w:proofErr w:type="spellEnd"/>
      <w:r w:rsidRPr="00066010">
        <w:t xml:space="preserve"> или которым может быть предоставлен такой доступ;</w:t>
      </w:r>
    </w:p>
    <w:p w:rsidR="000763B4" w:rsidRPr="00066010" w:rsidRDefault="000763B4" w:rsidP="00066010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перечень обрабатываемых </w:t>
      </w:r>
      <w:proofErr w:type="spellStart"/>
      <w:r w:rsidRPr="00066010">
        <w:t>ПДн</w:t>
      </w:r>
      <w:proofErr w:type="spellEnd"/>
      <w:r w:rsidRPr="00066010">
        <w:t xml:space="preserve"> и источник их получения;</w:t>
      </w:r>
    </w:p>
    <w:p w:rsidR="000763B4" w:rsidRPr="00066010" w:rsidRDefault="000763B4" w:rsidP="00066010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сроки обработки </w:t>
      </w:r>
      <w:proofErr w:type="spellStart"/>
      <w:r w:rsidRPr="00066010">
        <w:t>ПДн</w:t>
      </w:r>
      <w:proofErr w:type="spellEnd"/>
      <w:r w:rsidRPr="00066010">
        <w:t>, в том числе сроки их хранения;</w:t>
      </w:r>
    </w:p>
    <w:p w:rsidR="000763B4" w:rsidRPr="00066010" w:rsidRDefault="000763B4" w:rsidP="00066010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</w:pPr>
      <w:r w:rsidRPr="00066010">
        <w:t xml:space="preserve">сведения о том, какие юридические последствия для субъекта </w:t>
      </w:r>
      <w:proofErr w:type="spellStart"/>
      <w:r w:rsidRPr="00066010">
        <w:t>ПДн</w:t>
      </w:r>
      <w:proofErr w:type="spellEnd"/>
      <w:r w:rsidRPr="00066010">
        <w:t xml:space="preserve"> может повлечь за собой обработка его </w:t>
      </w:r>
      <w:proofErr w:type="spellStart"/>
      <w:r w:rsidRPr="00066010">
        <w:t>ПДн</w:t>
      </w:r>
      <w:proofErr w:type="spellEnd"/>
      <w:r w:rsidRPr="00066010">
        <w:t>.</w:t>
      </w:r>
    </w:p>
    <w:p w:rsidR="000763B4" w:rsidRPr="00066010" w:rsidRDefault="000763B4" w:rsidP="00066010">
      <w:pPr>
        <w:ind w:firstLine="567"/>
      </w:pPr>
      <w:r w:rsidRPr="00066010">
        <w:t xml:space="preserve">4.9. Субъект </w:t>
      </w:r>
      <w:proofErr w:type="spellStart"/>
      <w:r w:rsidRPr="00066010">
        <w:t>ПДн</w:t>
      </w:r>
      <w:proofErr w:type="spellEnd"/>
      <w:r w:rsidRPr="00066010">
        <w:t xml:space="preserve"> вправе требовать от оператора уточнения своих </w:t>
      </w:r>
      <w:proofErr w:type="spellStart"/>
      <w:r w:rsidRPr="00066010">
        <w:t>ПДн</w:t>
      </w:r>
      <w:proofErr w:type="spellEnd"/>
      <w:r w:rsidRPr="00066010">
        <w:t xml:space="preserve">, их блокирования или уничтожения в случае, если </w:t>
      </w:r>
      <w:proofErr w:type="spellStart"/>
      <w:r w:rsidRPr="00066010">
        <w:t>ПДн</w:t>
      </w:r>
      <w:proofErr w:type="spellEnd"/>
      <w:r w:rsidRPr="00066010">
        <w:t xml:space="preserve"> являются неполными, устаревшими, </w:t>
      </w:r>
      <w:r w:rsidRPr="00066010">
        <w:lastRenderedPageBreak/>
        <w:t xml:space="preserve">недостоверными, незаконно полученными или не являются необходимыми для заявленной цели обработки. </w:t>
      </w:r>
    </w:p>
    <w:p w:rsidR="000763B4" w:rsidRPr="00066010" w:rsidRDefault="000763B4" w:rsidP="00066010">
      <w:pPr>
        <w:ind w:firstLine="567"/>
      </w:pPr>
      <w:r w:rsidRPr="00066010">
        <w:t xml:space="preserve">4.10. Сведения о </w:t>
      </w:r>
      <w:proofErr w:type="spellStart"/>
      <w:r w:rsidRPr="00066010">
        <w:t>ПДн</w:t>
      </w:r>
      <w:proofErr w:type="spellEnd"/>
      <w:r w:rsidRPr="00066010">
        <w:t xml:space="preserve"> должны быть предоставлены субъекту </w:t>
      </w:r>
      <w:proofErr w:type="spellStart"/>
      <w:r w:rsidRPr="00066010">
        <w:t>ПДн</w:t>
      </w:r>
      <w:proofErr w:type="spellEnd"/>
      <w:r w:rsidRPr="00066010">
        <w:t xml:space="preserve"> оператором в доступной форме, и в них не должны содержаться персональные данные, относящиеся к другим субъектам </w:t>
      </w:r>
      <w:proofErr w:type="spellStart"/>
      <w:r w:rsidRPr="00066010">
        <w:t>ПДн</w:t>
      </w:r>
      <w:proofErr w:type="spellEnd"/>
      <w:r w:rsidRPr="00066010">
        <w:t xml:space="preserve">. </w:t>
      </w:r>
    </w:p>
    <w:p w:rsidR="000763B4" w:rsidRPr="00066010" w:rsidRDefault="000763B4" w:rsidP="00066010">
      <w:pPr>
        <w:ind w:firstLine="567"/>
      </w:pPr>
      <w:r w:rsidRPr="00066010">
        <w:t xml:space="preserve">4.11. Доступ </w:t>
      </w:r>
      <w:proofErr w:type="gramStart"/>
      <w:r w:rsidRPr="00066010">
        <w:t>к</w:t>
      </w:r>
      <w:proofErr w:type="gramEnd"/>
      <w:r w:rsidRPr="00066010">
        <w:t xml:space="preserve"> </w:t>
      </w:r>
      <w:proofErr w:type="gramStart"/>
      <w:r w:rsidRPr="00066010">
        <w:t>своим</w:t>
      </w:r>
      <w:proofErr w:type="gramEnd"/>
      <w:r w:rsidRPr="00066010">
        <w:t xml:space="preserve"> </w:t>
      </w:r>
      <w:proofErr w:type="spellStart"/>
      <w:r w:rsidRPr="00066010">
        <w:t>ПДн</w:t>
      </w:r>
      <w:proofErr w:type="spellEnd"/>
      <w:r w:rsidRPr="00066010">
        <w:t xml:space="preserve"> предоставляется субъекту </w:t>
      </w:r>
      <w:proofErr w:type="spellStart"/>
      <w:r w:rsidRPr="00066010">
        <w:t>ПДн</w:t>
      </w:r>
      <w:proofErr w:type="spellEnd"/>
      <w:r w:rsidRPr="00066010">
        <w:t xml:space="preserve"> или его законному представителю оператором при получении письменного запроса субъекта </w:t>
      </w:r>
      <w:proofErr w:type="spellStart"/>
      <w:r w:rsidRPr="00066010">
        <w:t>ПДн</w:t>
      </w:r>
      <w:proofErr w:type="spellEnd"/>
      <w:r w:rsidRPr="00066010">
        <w:t xml:space="preserve"> или его законного представителя. Письменный запрос должен быть адресован на имя руководителя </w:t>
      </w:r>
      <w:r w:rsidR="00F2225D">
        <w:t xml:space="preserve">МБОУ  Ермаковской СОШ </w:t>
      </w:r>
      <w:proofErr w:type="spellStart"/>
      <w:r w:rsidR="00F2225D">
        <w:t>Верхнекольцовский</w:t>
      </w:r>
      <w:proofErr w:type="spellEnd"/>
      <w:r w:rsidR="00F2225D">
        <w:t xml:space="preserve"> филиал</w:t>
      </w:r>
      <w:r w:rsidR="00D60A6A" w:rsidRPr="00066010">
        <w:t xml:space="preserve"> </w:t>
      </w:r>
      <w:r w:rsidRPr="00066010">
        <w:t xml:space="preserve">или уполномоченного руководителем лицо. </w:t>
      </w:r>
    </w:p>
    <w:p w:rsidR="000763B4" w:rsidRPr="00066010" w:rsidRDefault="000763B4" w:rsidP="00066010">
      <w:pPr>
        <w:ind w:firstLine="567"/>
      </w:pPr>
      <w:r w:rsidRPr="00066010">
        <w:t>4.12. Субъе</w:t>
      </w:r>
      <w:proofErr w:type="gramStart"/>
      <w:r w:rsidRPr="00066010">
        <w:t>кт в</w:t>
      </w:r>
      <w:r w:rsidR="00F112DC" w:rsidRPr="00066010">
        <w:t xml:space="preserve"> </w:t>
      </w:r>
      <w:r w:rsidRPr="00066010">
        <w:t>пр</w:t>
      </w:r>
      <w:proofErr w:type="gramEnd"/>
      <w:r w:rsidRPr="00066010">
        <w:t>аве обжаловать в уполномоченный орган по защите прав субъектов персональных данных (Управление Федеральной службы по надзору в сфере связи и</w:t>
      </w:r>
      <w:r w:rsidR="00F2225D">
        <w:t xml:space="preserve"> массовых коммуникаций по Ростовской </w:t>
      </w:r>
      <w:r w:rsidRPr="00066010">
        <w:t xml:space="preserve">области) или в судебном порядке неправомерные действия или бездействия </w:t>
      </w:r>
      <w:r w:rsidR="00B64727" w:rsidRPr="00066010">
        <w:t xml:space="preserve">должностных лиц </w:t>
      </w:r>
      <w:r w:rsidR="00F2225D">
        <w:t xml:space="preserve">МБОУ Ермаковской СОШ </w:t>
      </w:r>
      <w:r w:rsidR="00B64727" w:rsidRPr="00066010">
        <w:t xml:space="preserve"> </w:t>
      </w:r>
      <w:r w:rsidR="00F2225D">
        <w:t xml:space="preserve"> </w:t>
      </w:r>
      <w:proofErr w:type="spellStart"/>
      <w:r w:rsidR="00F2225D">
        <w:t>Верхнекольцовский</w:t>
      </w:r>
      <w:proofErr w:type="spellEnd"/>
      <w:r w:rsidR="00F2225D">
        <w:t xml:space="preserve"> </w:t>
      </w:r>
      <w:proofErr w:type="spellStart"/>
      <w:r w:rsidR="00F2225D">
        <w:t>филиал</w:t>
      </w:r>
      <w:r w:rsidRPr="00066010">
        <w:t>при</w:t>
      </w:r>
      <w:proofErr w:type="spellEnd"/>
      <w:r w:rsidRPr="00066010">
        <w:t xml:space="preserve"> обработке и защите его </w:t>
      </w:r>
      <w:proofErr w:type="spellStart"/>
      <w:r w:rsidRPr="00066010">
        <w:t>ПДн</w:t>
      </w:r>
      <w:proofErr w:type="spellEnd"/>
      <w:r w:rsidRPr="00066010">
        <w:t>.</w:t>
      </w:r>
    </w:p>
    <w:p w:rsidR="000763B4" w:rsidRPr="00066010" w:rsidRDefault="000763B4" w:rsidP="00066010">
      <w:pPr>
        <w:pStyle w:val="13"/>
        <w:jc w:val="left"/>
        <w:rPr>
          <w:u w:val="none"/>
        </w:rPr>
      </w:pPr>
    </w:p>
    <w:p w:rsidR="0025508F" w:rsidRPr="00066010" w:rsidRDefault="00D60A6A" w:rsidP="00066010">
      <w:pPr>
        <w:pStyle w:val="13"/>
        <w:jc w:val="left"/>
        <w:rPr>
          <w:u w:val="none"/>
        </w:rPr>
      </w:pPr>
      <w:r w:rsidRPr="00066010">
        <w:rPr>
          <w:u w:val="none"/>
        </w:rPr>
        <w:t>6</w:t>
      </w:r>
      <w:r w:rsidR="0025508F" w:rsidRPr="00066010">
        <w:rPr>
          <w:u w:val="none"/>
        </w:rPr>
        <w:t>. ОБЯЗАННОСТИ И ПРАВА ДОЛЖНОСТНЫХ ЛИЦ</w:t>
      </w:r>
    </w:p>
    <w:p w:rsidR="0025508F" w:rsidRPr="00066010" w:rsidRDefault="0025508F" w:rsidP="00066010">
      <w:pPr>
        <w:pStyle w:val="22"/>
        <w:ind w:firstLine="648"/>
        <w:jc w:val="left"/>
      </w:pPr>
    </w:p>
    <w:p w:rsidR="005C7834" w:rsidRPr="00066010" w:rsidRDefault="00D60A6A" w:rsidP="00066010">
      <w:pPr>
        <w:pStyle w:val="22"/>
        <w:numPr>
          <w:ilvl w:val="12"/>
          <w:numId w:val="0"/>
        </w:numPr>
        <w:ind w:firstLine="851"/>
        <w:jc w:val="left"/>
        <w:rPr>
          <w:b w:val="0"/>
        </w:rPr>
      </w:pPr>
      <w:r w:rsidRPr="00066010">
        <w:t>6</w:t>
      </w:r>
      <w:r w:rsidR="0025508F" w:rsidRPr="00066010">
        <w:t>.1.</w:t>
      </w:r>
      <w:r w:rsidR="00E910F4" w:rsidRPr="00066010">
        <w:t xml:space="preserve"> </w:t>
      </w:r>
      <w:r w:rsidR="005C7834" w:rsidRPr="00066010">
        <w:t>Директор</w:t>
      </w:r>
      <w:r w:rsidR="005C7834" w:rsidRPr="00066010">
        <w:rPr>
          <w:b w:val="0"/>
        </w:rPr>
        <w:t xml:space="preserve"> организ</w:t>
      </w:r>
      <w:r w:rsidR="009F5786" w:rsidRPr="00066010">
        <w:rPr>
          <w:b w:val="0"/>
        </w:rPr>
        <w:t>у</w:t>
      </w:r>
      <w:r w:rsidR="005C7834" w:rsidRPr="00066010">
        <w:rPr>
          <w:b w:val="0"/>
        </w:rPr>
        <w:t>ет работу по построению системы защиты ИС.</w:t>
      </w:r>
    </w:p>
    <w:p w:rsidR="005C7834" w:rsidRPr="00066010" w:rsidRDefault="005C7834" w:rsidP="00066010">
      <w:pPr>
        <w:ind w:firstLine="360"/>
      </w:pPr>
      <w:r w:rsidRPr="00066010">
        <w:t xml:space="preserve">В частности, </w:t>
      </w:r>
    </w:p>
    <w:p w:rsidR="005C7834" w:rsidRPr="00066010" w:rsidRDefault="005C7834" w:rsidP="00066010">
      <w:pPr>
        <w:widowControl w:val="0"/>
        <w:numPr>
          <w:ilvl w:val="0"/>
          <w:numId w:val="38"/>
        </w:numPr>
        <w:tabs>
          <w:tab w:val="num" w:pos="0"/>
          <w:tab w:val="left" w:pos="993"/>
        </w:tabs>
        <w:ind w:left="0" w:firstLine="567"/>
      </w:pPr>
      <w:r w:rsidRPr="00066010">
        <w:t xml:space="preserve"> </w:t>
      </w:r>
      <w:proofErr w:type="gramStart"/>
      <w:r w:rsidRPr="00066010">
        <w:t xml:space="preserve">Назначает ответственного за организацию защиты информации из числа сотрудников </w:t>
      </w:r>
      <w:r w:rsidR="00F2225D">
        <w:t xml:space="preserve">МБОУ Ермаковской  СОШ  </w:t>
      </w:r>
      <w:proofErr w:type="spellStart"/>
      <w:r w:rsidR="00F2225D">
        <w:t>Верхнекольцовский</w:t>
      </w:r>
      <w:proofErr w:type="spellEnd"/>
      <w:r w:rsidR="00F2225D">
        <w:t xml:space="preserve"> филиал</w:t>
      </w:r>
      <w:proofErr w:type="gramEnd"/>
    </w:p>
    <w:p w:rsidR="005C7834" w:rsidRPr="00066010" w:rsidRDefault="005C7834" w:rsidP="00066010">
      <w:pPr>
        <w:widowControl w:val="0"/>
        <w:numPr>
          <w:ilvl w:val="0"/>
          <w:numId w:val="38"/>
        </w:numPr>
        <w:tabs>
          <w:tab w:val="num" w:pos="0"/>
          <w:tab w:val="left" w:pos="993"/>
        </w:tabs>
        <w:ind w:left="0" w:firstLine="567"/>
      </w:pPr>
      <w:r w:rsidRPr="00066010">
        <w:t>Утверждает состав комиссии по организации работ по защите информации.</w:t>
      </w:r>
    </w:p>
    <w:p w:rsidR="005C7834" w:rsidRPr="00066010" w:rsidRDefault="005C7834" w:rsidP="00066010">
      <w:pPr>
        <w:pStyle w:val="16"/>
        <w:numPr>
          <w:ilvl w:val="0"/>
          <w:numId w:val="38"/>
        </w:numPr>
        <w:tabs>
          <w:tab w:val="num" w:pos="142"/>
          <w:tab w:val="left" w:pos="993"/>
        </w:tabs>
        <w:ind w:left="0" w:firstLine="567"/>
        <w:rPr>
          <w:szCs w:val="24"/>
        </w:rPr>
      </w:pPr>
      <w:r w:rsidRPr="00066010">
        <w:rPr>
          <w:bCs/>
          <w:szCs w:val="24"/>
        </w:rPr>
        <w:t xml:space="preserve">Утверждает </w:t>
      </w:r>
      <w:r w:rsidRPr="00066010">
        <w:rPr>
          <w:szCs w:val="24"/>
        </w:rPr>
        <w:t xml:space="preserve">комплект документов, определяющих политику в отношении обработки </w:t>
      </w:r>
      <w:proofErr w:type="spellStart"/>
      <w:r w:rsidRPr="00066010">
        <w:rPr>
          <w:szCs w:val="24"/>
        </w:rPr>
        <w:t>ПДн</w:t>
      </w:r>
      <w:proofErr w:type="spellEnd"/>
      <w:r w:rsidRPr="00066010">
        <w:rPr>
          <w:szCs w:val="24"/>
        </w:rPr>
        <w:t xml:space="preserve"> в учреждении, а также локальные акты, устанавливающих процедуры, направленные на предотвращение и выявление нарушений законодательства Российской Федерации.</w:t>
      </w:r>
    </w:p>
    <w:p w:rsidR="005C7834" w:rsidRPr="00066010" w:rsidRDefault="005C7834" w:rsidP="00066010">
      <w:pPr>
        <w:widowControl w:val="0"/>
        <w:numPr>
          <w:ilvl w:val="0"/>
          <w:numId w:val="38"/>
        </w:numPr>
        <w:tabs>
          <w:tab w:val="num" w:pos="993"/>
        </w:tabs>
        <w:ind w:left="0" w:firstLine="567"/>
      </w:pPr>
      <w:r w:rsidRPr="00066010">
        <w:t xml:space="preserve">Утверждает </w:t>
      </w:r>
      <w:r w:rsidR="009F5786" w:rsidRPr="00066010">
        <w:t xml:space="preserve">меры и </w:t>
      </w:r>
      <w:r w:rsidRPr="00066010">
        <w:t xml:space="preserve">состав средств СЗИ, предложенных для обеспечения безопасности </w:t>
      </w:r>
      <w:proofErr w:type="spellStart"/>
      <w:r w:rsidRPr="00066010">
        <w:t>ПДн</w:t>
      </w:r>
      <w:proofErr w:type="spellEnd"/>
      <w:r w:rsidRPr="00066010">
        <w:t xml:space="preserve"> при их обработке в </w:t>
      </w:r>
      <w:proofErr w:type="spellStart"/>
      <w:r w:rsidRPr="00066010">
        <w:rPr>
          <w:bCs/>
        </w:rPr>
        <w:t>ИСПДн</w:t>
      </w:r>
      <w:proofErr w:type="spellEnd"/>
      <w:r w:rsidRPr="00066010">
        <w:t xml:space="preserve">. При этом оценивает соотношение вреда, который может быть причинен субъектам </w:t>
      </w:r>
      <w:proofErr w:type="spellStart"/>
      <w:r w:rsidRPr="00066010">
        <w:t>ПДн</w:t>
      </w:r>
      <w:proofErr w:type="spellEnd"/>
      <w:r w:rsidRPr="00066010">
        <w:t xml:space="preserve"> и принимаемых мер по защите </w:t>
      </w:r>
      <w:proofErr w:type="spellStart"/>
      <w:r w:rsidRPr="00066010">
        <w:rPr>
          <w:bCs/>
        </w:rPr>
        <w:t>ИСПДн</w:t>
      </w:r>
      <w:proofErr w:type="spellEnd"/>
      <w:r w:rsidRPr="00066010">
        <w:rPr>
          <w:bCs/>
        </w:rPr>
        <w:t>.</w:t>
      </w:r>
    </w:p>
    <w:p w:rsidR="00135C68" w:rsidRPr="00066010" w:rsidRDefault="00D60A6A" w:rsidP="00066010">
      <w:pPr>
        <w:pStyle w:val="aa"/>
        <w:ind w:left="709"/>
        <w:rPr>
          <w:sz w:val="24"/>
          <w:szCs w:val="24"/>
        </w:rPr>
      </w:pPr>
      <w:r w:rsidRPr="00066010">
        <w:rPr>
          <w:sz w:val="24"/>
          <w:szCs w:val="24"/>
        </w:rPr>
        <w:t>6</w:t>
      </w:r>
      <w:r w:rsidR="00135C68" w:rsidRPr="00066010">
        <w:rPr>
          <w:sz w:val="24"/>
          <w:szCs w:val="24"/>
        </w:rPr>
        <w:t>.2</w:t>
      </w:r>
      <w:r w:rsidR="00135C68" w:rsidRPr="00066010">
        <w:rPr>
          <w:b/>
          <w:sz w:val="24"/>
          <w:szCs w:val="24"/>
        </w:rPr>
        <w:t>. Заместитель директора по безопасности</w:t>
      </w:r>
      <w:r w:rsidR="00F9542B" w:rsidRPr="00066010">
        <w:rPr>
          <w:b/>
          <w:sz w:val="24"/>
          <w:szCs w:val="24"/>
        </w:rPr>
        <w:t>:</w:t>
      </w:r>
    </w:p>
    <w:p w:rsidR="00135C68" w:rsidRPr="00066010" w:rsidRDefault="00135C68" w:rsidP="00066010">
      <w:pPr>
        <w:pStyle w:val="aa"/>
        <w:numPr>
          <w:ilvl w:val="0"/>
          <w:numId w:val="33"/>
        </w:numPr>
        <w:ind w:left="1134" w:hanging="425"/>
        <w:rPr>
          <w:sz w:val="24"/>
          <w:szCs w:val="24"/>
        </w:rPr>
      </w:pPr>
      <w:r w:rsidRPr="00066010">
        <w:rPr>
          <w:sz w:val="24"/>
          <w:szCs w:val="24"/>
        </w:rPr>
        <w:t xml:space="preserve">составляет Перечень  сведений конфиденциального характера в </w:t>
      </w:r>
      <w:r w:rsidR="00C5321C" w:rsidRPr="00066010">
        <w:rPr>
          <w:sz w:val="24"/>
          <w:szCs w:val="24"/>
        </w:rPr>
        <w:t>МБОУ</w:t>
      </w:r>
      <w:r w:rsidR="00F2225D">
        <w:rPr>
          <w:sz w:val="24"/>
          <w:szCs w:val="24"/>
        </w:rPr>
        <w:t xml:space="preserve"> Ермаковской СОШ  </w:t>
      </w:r>
      <w:proofErr w:type="spellStart"/>
      <w:r w:rsidR="00F2225D">
        <w:rPr>
          <w:sz w:val="24"/>
          <w:szCs w:val="24"/>
        </w:rPr>
        <w:t>Верх</w:t>
      </w:r>
      <w:r w:rsidR="00D1304B">
        <w:rPr>
          <w:sz w:val="24"/>
          <w:szCs w:val="24"/>
        </w:rPr>
        <w:t>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r w:rsidRPr="00066010">
        <w:rPr>
          <w:sz w:val="24"/>
          <w:szCs w:val="24"/>
        </w:rPr>
        <w:t>;</w:t>
      </w:r>
    </w:p>
    <w:p w:rsidR="00135C68" w:rsidRPr="00066010" w:rsidRDefault="00135C68" w:rsidP="00066010">
      <w:pPr>
        <w:pStyle w:val="aa"/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контролирует работу </w:t>
      </w:r>
      <w:proofErr w:type="gramStart"/>
      <w:r w:rsidRPr="00066010">
        <w:rPr>
          <w:sz w:val="24"/>
          <w:szCs w:val="24"/>
        </w:rPr>
        <w:t>ответственного</w:t>
      </w:r>
      <w:proofErr w:type="gramEnd"/>
      <w:r w:rsidRPr="00066010">
        <w:rPr>
          <w:sz w:val="24"/>
          <w:szCs w:val="24"/>
        </w:rPr>
        <w:t xml:space="preserve"> по организации и проведению работ по защите информации в </w:t>
      </w:r>
      <w:r w:rsidR="00C5321C" w:rsidRPr="00066010">
        <w:rPr>
          <w:sz w:val="24"/>
          <w:szCs w:val="24"/>
        </w:rPr>
        <w:t xml:space="preserve">МБОУ </w:t>
      </w:r>
      <w:r w:rsidR="00D1304B">
        <w:rPr>
          <w:sz w:val="24"/>
          <w:szCs w:val="24"/>
        </w:rPr>
        <w:t xml:space="preserve">Ермаковской СОШ №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r w:rsidRPr="00066010">
        <w:rPr>
          <w:sz w:val="24"/>
          <w:szCs w:val="24"/>
        </w:rPr>
        <w:t>;</w:t>
      </w:r>
    </w:p>
    <w:p w:rsidR="00F0714D" w:rsidRPr="00066010" w:rsidRDefault="00F0714D" w:rsidP="00066010">
      <w:pPr>
        <w:pStyle w:val="22"/>
        <w:numPr>
          <w:ilvl w:val="0"/>
          <w:numId w:val="33"/>
        </w:numPr>
        <w:tabs>
          <w:tab w:val="left" w:pos="1134"/>
        </w:tabs>
        <w:ind w:left="0" w:firstLine="709"/>
        <w:jc w:val="left"/>
        <w:rPr>
          <w:b w:val="0"/>
        </w:rPr>
      </w:pPr>
      <w:r w:rsidRPr="00066010">
        <w:rPr>
          <w:b w:val="0"/>
        </w:rPr>
        <w:t xml:space="preserve">предотвращает организационными  мерами НСД к обрабатываемой в </w:t>
      </w:r>
      <w:r w:rsidR="0004207B" w:rsidRPr="00066010">
        <w:rPr>
          <w:b w:val="0"/>
        </w:rPr>
        <w:t>И</w:t>
      </w:r>
      <w:r w:rsidRPr="00066010">
        <w:rPr>
          <w:b w:val="0"/>
        </w:rPr>
        <w:t>С информации;</w:t>
      </w:r>
    </w:p>
    <w:p w:rsidR="00F0714D" w:rsidRPr="00066010" w:rsidRDefault="00F0714D" w:rsidP="00066010">
      <w:pPr>
        <w:pStyle w:val="22"/>
        <w:numPr>
          <w:ilvl w:val="0"/>
          <w:numId w:val="32"/>
        </w:numPr>
        <w:tabs>
          <w:tab w:val="left" w:pos="1134"/>
        </w:tabs>
        <w:ind w:left="0" w:firstLine="709"/>
        <w:jc w:val="left"/>
        <w:rPr>
          <w:b w:val="0"/>
        </w:rPr>
      </w:pPr>
      <w:r w:rsidRPr="00066010">
        <w:rPr>
          <w:b w:val="0"/>
        </w:rPr>
        <w:t>контролирует порядок подготовки, учета и хранения документов конфиденциального характера;</w:t>
      </w:r>
    </w:p>
    <w:p w:rsidR="0025508F" w:rsidRPr="00066010" w:rsidRDefault="00F0714D" w:rsidP="00066010">
      <w:pPr>
        <w:numPr>
          <w:ilvl w:val="0"/>
          <w:numId w:val="11"/>
        </w:numPr>
        <w:ind w:left="0" w:firstLine="709"/>
      </w:pPr>
      <w:r w:rsidRPr="00066010">
        <w:t xml:space="preserve">контролирует </w:t>
      </w:r>
      <w:r w:rsidR="0025508F" w:rsidRPr="00066010">
        <w:t>порядок передачи информации другим органам и организациям, а также между структурными подразделениями своей организации.</w:t>
      </w:r>
    </w:p>
    <w:p w:rsidR="0025508F" w:rsidRPr="00066010" w:rsidRDefault="00D60A6A" w:rsidP="00066010">
      <w:pPr>
        <w:pStyle w:val="33"/>
        <w:spacing w:before="0" w:after="0"/>
        <w:ind w:firstLine="648"/>
        <w:rPr>
          <w:rFonts w:ascii="Times New Roman" w:hAnsi="Times New Roman" w:cs="Times New Roman"/>
        </w:rPr>
      </w:pPr>
      <w:r w:rsidRPr="00066010">
        <w:rPr>
          <w:rFonts w:ascii="Times New Roman" w:hAnsi="Times New Roman" w:cs="Times New Roman"/>
        </w:rPr>
        <w:t>6</w:t>
      </w:r>
      <w:r w:rsidR="0025508F" w:rsidRPr="00066010">
        <w:rPr>
          <w:rFonts w:ascii="Times New Roman" w:hAnsi="Times New Roman" w:cs="Times New Roman"/>
        </w:rPr>
        <w:t>.</w:t>
      </w:r>
      <w:r w:rsidR="0074495B" w:rsidRPr="00066010">
        <w:rPr>
          <w:rFonts w:ascii="Times New Roman" w:hAnsi="Times New Roman" w:cs="Times New Roman"/>
        </w:rPr>
        <w:t>3</w:t>
      </w:r>
      <w:r w:rsidR="0025508F" w:rsidRPr="00066010">
        <w:rPr>
          <w:rFonts w:ascii="Times New Roman" w:hAnsi="Times New Roman" w:cs="Times New Roman"/>
        </w:rPr>
        <w:t xml:space="preserve">. </w:t>
      </w:r>
      <w:r w:rsidR="0025508F" w:rsidRPr="00066010">
        <w:rPr>
          <w:rFonts w:ascii="Times New Roman" w:hAnsi="Times New Roman" w:cs="Times New Roman"/>
          <w:b/>
        </w:rPr>
        <w:t>Ответственный:</w:t>
      </w:r>
    </w:p>
    <w:p w:rsidR="0025508F" w:rsidRPr="00066010" w:rsidRDefault="0025508F" w:rsidP="00066010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разрабатывает организационно-распорядительные документы по вопросам защиты информации</w:t>
      </w:r>
      <w:r w:rsidR="00F0714D" w:rsidRPr="00066010">
        <w:rPr>
          <w:sz w:val="24"/>
          <w:szCs w:val="24"/>
        </w:rPr>
        <w:t xml:space="preserve"> при её обработке с помощью </w:t>
      </w:r>
      <w:r w:rsidR="0004207B" w:rsidRPr="00066010">
        <w:rPr>
          <w:sz w:val="24"/>
          <w:szCs w:val="24"/>
        </w:rPr>
        <w:t>И</w:t>
      </w:r>
      <w:r w:rsidR="00F0714D" w:rsidRPr="00066010">
        <w:rPr>
          <w:sz w:val="24"/>
          <w:szCs w:val="24"/>
        </w:rPr>
        <w:t>С</w:t>
      </w:r>
      <w:r w:rsidRPr="00066010">
        <w:rPr>
          <w:sz w:val="24"/>
          <w:szCs w:val="24"/>
        </w:rPr>
        <w:t>;</w:t>
      </w:r>
    </w:p>
    <w:p w:rsidR="00C44ADF" w:rsidRPr="00066010" w:rsidRDefault="00C44ADF" w:rsidP="00066010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контролирует исполнение приказов и распоряжений вышестоящих организаций по вопросам обеспечения безопасности информации;</w:t>
      </w:r>
    </w:p>
    <w:p w:rsidR="009F5786" w:rsidRPr="00066010" w:rsidRDefault="009F5786" w:rsidP="00D1304B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знакомит работников </w:t>
      </w:r>
      <w:r w:rsidR="00D1304B">
        <w:rPr>
          <w:sz w:val="24"/>
          <w:szCs w:val="24"/>
        </w:rPr>
        <w:t xml:space="preserve">МБОУ Ермаковской СОШ 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r w:rsidRPr="00066010">
        <w:rPr>
          <w:sz w:val="24"/>
          <w:szCs w:val="24"/>
        </w:rPr>
        <w:t xml:space="preserve">, непосредственно осуществляющих обработку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в том числе требованиями к защите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; </w:t>
      </w:r>
    </w:p>
    <w:p w:rsidR="0025508F" w:rsidRPr="00066010" w:rsidRDefault="0025508F" w:rsidP="00066010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134"/>
        </w:tabs>
        <w:suppressAutoHyphens w:val="0"/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обеспечивает защиту информации, циркулирующей на объектах информатизации, организовывает работы по </w:t>
      </w:r>
      <w:r w:rsidR="00F0714D" w:rsidRPr="00066010">
        <w:rPr>
          <w:sz w:val="24"/>
          <w:szCs w:val="24"/>
        </w:rPr>
        <w:t>декларированию (</w:t>
      </w:r>
      <w:r w:rsidRPr="00066010">
        <w:rPr>
          <w:sz w:val="24"/>
          <w:szCs w:val="24"/>
        </w:rPr>
        <w:t>аттестации</w:t>
      </w:r>
      <w:r w:rsidR="00F0714D" w:rsidRPr="00066010">
        <w:rPr>
          <w:sz w:val="24"/>
          <w:szCs w:val="24"/>
        </w:rPr>
        <w:t>)</w:t>
      </w:r>
      <w:r w:rsidRPr="00066010">
        <w:rPr>
          <w:sz w:val="24"/>
          <w:szCs w:val="24"/>
        </w:rPr>
        <w:t xml:space="preserve"> </w:t>
      </w:r>
      <w:r w:rsidR="0004207B" w:rsidRPr="00066010">
        <w:rPr>
          <w:sz w:val="24"/>
          <w:szCs w:val="24"/>
        </w:rPr>
        <w:t>И</w:t>
      </w:r>
      <w:r w:rsidR="00F0714D" w:rsidRPr="00066010">
        <w:rPr>
          <w:sz w:val="24"/>
          <w:szCs w:val="24"/>
        </w:rPr>
        <w:t xml:space="preserve">С </w:t>
      </w:r>
      <w:r w:rsidRPr="00066010">
        <w:rPr>
          <w:sz w:val="24"/>
          <w:szCs w:val="24"/>
        </w:rPr>
        <w:t>на соответствие нормативным требованиям;</w:t>
      </w:r>
    </w:p>
    <w:p w:rsidR="0025508F" w:rsidRPr="00066010" w:rsidRDefault="0025508F" w:rsidP="00066010">
      <w:pPr>
        <w:pStyle w:val="aa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проводит систематический контроль работы СЗИ, применяемых </w:t>
      </w:r>
      <w:r w:rsidR="009F5786" w:rsidRPr="00066010">
        <w:rPr>
          <w:sz w:val="24"/>
          <w:szCs w:val="24"/>
        </w:rPr>
        <w:t>в ИС</w:t>
      </w:r>
      <w:r w:rsidRPr="00066010">
        <w:rPr>
          <w:sz w:val="24"/>
          <w:szCs w:val="24"/>
        </w:rPr>
        <w:t xml:space="preserve">, а также за выполнением комплекса организационных мероприятий по обеспечению безопасности информации; </w:t>
      </w:r>
    </w:p>
    <w:p w:rsidR="00197E44" w:rsidRPr="00066010" w:rsidRDefault="00197E44" w:rsidP="00066010">
      <w:pPr>
        <w:numPr>
          <w:ilvl w:val="0"/>
          <w:numId w:val="15"/>
        </w:numPr>
        <w:tabs>
          <w:tab w:val="left" w:pos="1134"/>
        </w:tabs>
        <w:suppressAutoHyphens w:val="0"/>
        <w:spacing w:line="200" w:lineRule="atLeast"/>
        <w:ind w:left="0" w:firstLine="709"/>
      </w:pPr>
      <w:r w:rsidRPr="00066010">
        <w:lastRenderedPageBreak/>
        <w:t>прово</w:t>
      </w:r>
      <w:r w:rsidR="0004207B" w:rsidRPr="00066010">
        <w:t>дит инструктаж пользователей И</w:t>
      </w:r>
      <w:r w:rsidR="003C39B1" w:rsidRPr="00066010">
        <w:t>С</w:t>
      </w:r>
      <w:r w:rsidRPr="00066010">
        <w:t>;</w:t>
      </w:r>
    </w:p>
    <w:p w:rsidR="00197E44" w:rsidRPr="00066010" w:rsidRDefault="00117F94" w:rsidP="00066010">
      <w:pPr>
        <w:pStyle w:val="aa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контролир</w:t>
      </w:r>
      <w:r w:rsidR="0004207B" w:rsidRPr="00066010">
        <w:rPr>
          <w:sz w:val="24"/>
          <w:szCs w:val="24"/>
        </w:rPr>
        <w:t>ует выполнение администратором И</w:t>
      </w:r>
      <w:r w:rsidRPr="00066010">
        <w:rPr>
          <w:sz w:val="24"/>
          <w:szCs w:val="24"/>
        </w:rPr>
        <w:t xml:space="preserve">С обязанностей по обеспечению функционирования СЗИ (настройка и сопровождение подсистемы управления доступом пользователя к защищаемым информационным ресурсам </w:t>
      </w:r>
      <w:r w:rsidR="0004207B" w:rsidRPr="00066010">
        <w:rPr>
          <w:sz w:val="24"/>
          <w:szCs w:val="24"/>
        </w:rPr>
        <w:t>И</w:t>
      </w:r>
      <w:r w:rsidRPr="00066010">
        <w:rPr>
          <w:sz w:val="24"/>
          <w:szCs w:val="24"/>
        </w:rPr>
        <w:t>С, антивирусная защита, резервное копирование данных и т.д.)</w:t>
      </w:r>
    </w:p>
    <w:p w:rsidR="00BE0992" w:rsidRPr="00066010" w:rsidRDefault="00197E44" w:rsidP="00066010">
      <w:pPr>
        <w:numPr>
          <w:ilvl w:val="0"/>
          <w:numId w:val="15"/>
        </w:numPr>
        <w:ind w:left="0" w:firstLine="709"/>
      </w:pPr>
      <w:r w:rsidRPr="00066010">
        <w:t>контролирует</w:t>
      </w:r>
      <w:r w:rsidR="00BE0992" w:rsidRPr="00066010">
        <w:t xml:space="preserve"> </w:t>
      </w:r>
      <w:r w:rsidR="00117F94" w:rsidRPr="00066010">
        <w:t xml:space="preserve">порядок учёта и хранения </w:t>
      </w:r>
      <w:r w:rsidR="00BE0992" w:rsidRPr="00066010">
        <w:t>машинных носителей конфиденциальной информации;</w:t>
      </w:r>
    </w:p>
    <w:p w:rsidR="0046658E" w:rsidRPr="00066010" w:rsidRDefault="0046658E" w:rsidP="00066010">
      <w:pPr>
        <w:numPr>
          <w:ilvl w:val="0"/>
          <w:numId w:val="15"/>
        </w:numPr>
        <w:tabs>
          <w:tab w:val="left" w:pos="1276"/>
        </w:tabs>
        <w:suppressAutoHyphens w:val="0"/>
        <w:spacing w:line="200" w:lineRule="atLeast"/>
        <w:ind w:left="0" w:firstLine="709"/>
      </w:pPr>
      <w:r w:rsidRPr="00066010">
        <w:t xml:space="preserve">присутствует (участвует) в работах по внесению изменений в аппаратно-программную конфигурацию </w:t>
      </w:r>
      <w:r w:rsidR="0004207B" w:rsidRPr="00066010">
        <w:t>И</w:t>
      </w:r>
      <w:r w:rsidRPr="00066010">
        <w:t>С;</w:t>
      </w:r>
    </w:p>
    <w:p w:rsidR="00A54E9A" w:rsidRPr="00066010" w:rsidRDefault="00A54E9A" w:rsidP="00066010">
      <w:pPr>
        <w:pStyle w:val="aa"/>
        <w:numPr>
          <w:ilvl w:val="0"/>
          <w:numId w:val="15"/>
        </w:numPr>
        <w:suppressAutoHyphens w:val="0"/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определяет порядок и осуществляет контроль ремонта </w:t>
      </w:r>
      <w:r w:rsidR="00A267B6" w:rsidRPr="00066010">
        <w:rPr>
          <w:sz w:val="24"/>
          <w:szCs w:val="24"/>
        </w:rPr>
        <w:t>средств вычислительной техники, входящих в состав ИС</w:t>
      </w:r>
      <w:r w:rsidRPr="00066010">
        <w:rPr>
          <w:sz w:val="24"/>
          <w:szCs w:val="24"/>
        </w:rPr>
        <w:t>;</w:t>
      </w:r>
    </w:p>
    <w:p w:rsidR="0046658E" w:rsidRPr="00066010" w:rsidRDefault="0046658E" w:rsidP="00066010">
      <w:pPr>
        <w:pStyle w:val="aa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принимает меры по оперативному изменению паролей при увольнении или перемещении сотрудников, имевших допуск к </w:t>
      </w:r>
      <w:r w:rsidR="0004207B" w:rsidRPr="00066010">
        <w:rPr>
          <w:sz w:val="24"/>
          <w:szCs w:val="24"/>
        </w:rPr>
        <w:t>И</w:t>
      </w:r>
      <w:r w:rsidRPr="00066010">
        <w:rPr>
          <w:sz w:val="24"/>
          <w:szCs w:val="24"/>
        </w:rPr>
        <w:t>С;</w:t>
      </w:r>
    </w:p>
    <w:p w:rsidR="00C44ADF" w:rsidRPr="00066010" w:rsidRDefault="00C44ADF" w:rsidP="00066010">
      <w:pPr>
        <w:numPr>
          <w:ilvl w:val="0"/>
          <w:numId w:val="15"/>
        </w:numPr>
        <w:ind w:left="0" w:firstLine="709"/>
      </w:pPr>
      <w:r w:rsidRPr="00066010">
        <w:t>требует от руководителей проверяемых подразделений устранения выявленных нарушений и недостатков, давать обязательные для исполнения указания по вопросам обеспечения положений инструкций по защите информации;</w:t>
      </w:r>
    </w:p>
    <w:p w:rsidR="00C44ADF" w:rsidRPr="00066010" w:rsidRDefault="00C44ADF" w:rsidP="00066010">
      <w:pPr>
        <w:numPr>
          <w:ilvl w:val="0"/>
          <w:numId w:val="15"/>
        </w:numPr>
        <w:ind w:left="0" w:firstLine="709"/>
      </w:pPr>
      <w:r w:rsidRPr="00066010">
        <w:t>требует от работников представления письменных объяснений по фактам нарушения режима конфиденциальности;</w:t>
      </w:r>
    </w:p>
    <w:p w:rsidR="0025508F" w:rsidRPr="00066010" w:rsidRDefault="0025508F" w:rsidP="00066010">
      <w:pPr>
        <w:pStyle w:val="aa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 xml:space="preserve">об имеющихся недостатках и выявленных нарушениях требований нормативных и руководящих документов по защите информации, а также в случае выявления попыток НСД к информации или попыток хищения, копирования, изменения незамедлительно принимает меры пресечения и докладывает руководителю </w:t>
      </w:r>
      <w:r w:rsidR="00D1304B">
        <w:rPr>
          <w:sz w:val="24"/>
          <w:szCs w:val="24"/>
        </w:rPr>
        <w:t xml:space="preserve">МБОУ Ермаковской СОШ 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proofErr w:type="gramStart"/>
      <w:r w:rsidR="00D1304B">
        <w:rPr>
          <w:sz w:val="24"/>
          <w:szCs w:val="24"/>
        </w:rPr>
        <w:t xml:space="preserve"> </w:t>
      </w:r>
      <w:r w:rsidRPr="00066010">
        <w:rPr>
          <w:sz w:val="24"/>
          <w:szCs w:val="24"/>
        </w:rPr>
        <w:t>;</w:t>
      </w:r>
      <w:proofErr w:type="gramEnd"/>
    </w:p>
    <w:p w:rsidR="0025508F" w:rsidRPr="00066010" w:rsidRDefault="0025508F" w:rsidP="00066010">
      <w:pPr>
        <w:pStyle w:val="aa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в установленные сроки подготавливает необходимую отчетную документацию о состоянии работ по  защите  информации.</w:t>
      </w:r>
    </w:p>
    <w:p w:rsidR="0074495B" w:rsidRPr="00066010" w:rsidRDefault="0074495B" w:rsidP="00066010">
      <w:pPr>
        <w:pStyle w:val="aa"/>
        <w:rPr>
          <w:sz w:val="24"/>
          <w:szCs w:val="24"/>
        </w:rPr>
      </w:pPr>
    </w:p>
    <w:p w:rsidR="0025508F" w:rsidRPr="00066010" w:rsidRDefault="0025508F" w:rsidP="00066010">
      <w:pPr>
        <w:pStyle w:val="aa"/>
        <w:ind w:firstLine="648"/>
        <w:rPr>
          <w:sz w:val="24"/>
          <w:szCs w:val="24"/>
        </w:rPr>
      </w:pPr>
    </w:p>
    <w:p w:rsidR="0025508F" w:rsidRPr="00066010" w:rsidRDefault="00D60A6A" w:rsidP="00066010">
      <w:pPr>
        <w:pStyle w:val="13"/>
        <w:ind w:firstLine="24"/>
        <w:jc w:val="left"/>
        <w:rPr>
          <w:u w:val="none"/>
        </w:rPr>
      </w:pPr>
      <w:r w:rsidRPr="00066010">
        <w:rPr>
          <w:u w:val="none"/>
        </w:rPr>
        <w:t>7</w:t>
      </w:r>
      <w:r w:rsidR="0025508F" w:rsidRPr="00066010">
        <w:rPr>
          <w:u w:val="none"/>
        </w:rPr>
        <w:t>. ПЛАНИРОВАНИЕ РАБОТ  ПО ЗАЩИТЕ ИНФОРМАЦИИ</w:t>
      </w:r>
    </w:p>
    <w:p w:rsidR="0025508F" w:rsidRPr="00066010" w:rsidRDefault="0025508F" w:rsidP="00066010">
      <w:pPr>
        <w:pStyle w:val="aa"/>
        <w:ind w:firstLine="648"/>
        <w:rPr>
          <w:b/>
          <w:sz w:val="24"/>
          <w:szCs w:val="24"/>
        </w:rPr>
      </w:pP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>.1.Планирование работ по защите информации проводится на основании:</w:t>
      </w:r>
    </w:p>
    <w:p w:rsidR="0025508F" w:rsidRPr="00066010" w:rsidRDefault="0025508F" w:rsidP="00066010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рекомендаций актов проверок контрольными органами;</w:t>
      </w:r>
    </w:p>
    <w:p w:rsidR="0025508F" w:rsidRPr="00066010" w:rsidRDefault="0025508F" w:rsidP="00066010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результатов анализа деятельности в области защиты информации;</w:t>
      </w:r>
    </w:p>
    <w:p w:rsidR="0025508F" w:rsidRPr="00066010" w:rsidRDefault="0025508F" w:rsidP="00066010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rPr>
          <w:sz w:val="24"/>
          <w:szCs w:val="24"/>
        </w:rPr>
      </w:pPr>
      <w:r w:rsidRPr="00066010">
        <w:rPr>
          <w:sz w:val="24"/>
          <w:szCs w:val="24"/>
        </w:rPr>
        <w:t>реком</w:t>
      </w:r>
      <w:r w:rsidR="0074495B" w:rsidRPr="00066010">
        <w:rPr>
          <w:sz w:val="24"/>
          <w:szCs w:val="24"/>
        </w:rPr>
        <w:t xml:space="preserve">ендаций и указаний </w:t>
      </w:r>
      <w:proofErr w:type="spellStart"/>
      <w:r w:rsidR="007C4BB6" w:rsidRPr="00066010">
        <w:rPr>
          <w:sz w:val="24"/>
          <w:szCs w:val="24"/>
        </w:rPr>
        <w:t>Роскомнадзора</w:t>
      </w:r>
      <w:proofErr w:type="spellEnd"/>
      <w:r w:rsidR="007C4BB6" w:rsidRPr="00066010">
        <w:rPr>
          <w:sz w:val="24"/>
          <w:szCs w:val="24"/>
        </w:rPr>
        <w:t xml:space="preserve"> и </w:t>
      </w:r>
      <w:r w:rsidR="0074495B" w:rsidRPr="00066010">
        <w:rPr>
          <w:sz w:val="24"/>
          <w:szCs w:val="24"/>
        </w:rPr>
        <w:t>ФСТЭК России;</w:t>
      </w:r>
    </w:p>
    <w:p w:rsidR="0074495B" w:rsidRPr="00066010" w:rsidRDefault="00D1304B" w:rsidP="00066010">
      <w:pPr>
        <w:pStyle w:val="aa"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решений Ростовской </w:t>
      </w:r>
      <w:r w:rsidR="0074495B" w:rsidRPr="00066010">
        <w:rPr>
          <w:sz w:val="24"/>
          <w:szCs w:val="24"/>
        </w:rPr>
        <w:t xml:space="preserve"> областной комиссии по информационной безопасности.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 xml:space="preserve">.2. Для подготовки и реализации организационных и технических мероприятий по защите информации </w:t>
      </w:r>
      <w:r w:rsidR="0025508F" w:rsidRPr="00066010">
        <w:rPr>
          <w:b/>
          <w:sz w:val="24"/>
          <w:szCs w:val="24"/>
        </w:rPr>
        <w:t>ответственный</w:t>
      </w:r>
      <w:r w:rsidR="0025508F" w:rsidRPr="00066010">
        <w:rPr>
          <w:sz w:val="24"/>
          <w:szCs w:val="24"/>
        </w:rPr>
        <w:t xml:space="preserve"> составляется годовой план работ по защите информации.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 xml:space="preserve">.3. Контроль выполнения годового плана возлагается на руководителя </w:t>
      </w:r>
      <w:proofErr w:type="spellStart"/>
      <w:r w:rsidR="00D1304B">
        <w:rPr>
          <w:sz w:val="24"/>
          <w:szCs w:val="24"/>
        </w:rPr>
        <w:t>МБОУЕрмаковской</w:t>
      </w:r>
      <w:proofErr w:type="spellEnd"/>
      <w:r w:rsidR="00D1304B">
        <w:rPr>
          <w:sz w:val="24"/>
          <w:szCs w:val="24"/>
        </w:rPr>
        <w:t xml:space="preserve">  СОШ 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proofErr w:type="gramStart"/>
      <w:r w:rsidR="00D1304B">
        <w:rPr>
          <w:sz w:val="24"/>
          <w:szCs w:val="24"/>
        </w:rPr>
        <w:t xml:space="preserve"> </w:t>
      </w:r>
      <w:r w:rsidR="0025508F" w:rsidRPr="00066010">
        <w:rPr>
          <w:sz w:val="24"/>
          <w:szCs w:val="24"/>
        </w:rPr>
        <w:t>.</w:t>
      </w:r>
      <w:proofErr w:type="gramEnd"/>
    </w:p>
    <w:p w:rsidR="0025508F" w:rsidRPr="00066010" w:rsidRDefault="0025508F" w:rsidP="00066010">
      <w:pPr>
        <w:pStyle w:val="aa"/>
        <w:ind w:firstLine="648"/>
        <w:rPr>
          <w:sz w:val="24"/>
          <w:szCs w:val="24"/>
        </w:rPr>
      </w:pPr>
    </w:p>
    <w:p w:rsidR="0025508F" w:rsidRPr="00066010" w:rsidRDefault="00D60A6A" w:rsidP="00066010">
      <w:pPr>
        <w:pStyle w:val="aa"/>
        <w:ind w:firstLine="24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8</w:t>
      </w:r>
      <w:r w:rsidR="0025508F" w:rsidRPr="00066010">
        <w:rPr>
          <w:b/>
          <w:sz w:val="24"/>
          <w:szCs w:val="24"/>
        </w:rPr>
        <w:t>. КОНТРОЛЬ СОСТОЯНИЯ ЗАЩИТЫ ИНФОРМАЦИИ</w:t>
      </w:r>
    </w:p>
    <w:p w:rsidR="0025508F" w:rsidRPr="00066010" w:rsidRDefault="0025508F" w:rsidP="00066010">
      <w:pPr>
        <w:pStyle w:val="aa"/>
        <w:ind w:firstLine="24"/>
        <w:rPr>
          <w:sz w:val="24"/>
          <w:szCs w:val="24"/>
        </w:rPr>
      </w:pP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.1. С целью своевременного выявления и предотвращения НСД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целостности информации или работоспособность систем информатизации, осуществляется контроль состояния  и эффективности СЗИ.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 xml:space="preserve">.2. Контроль заключается в проверке по действующим методикам выполнения требований нормативных документов по защите информации, а также в оценке обоснованности и </w:t>
      </w:r>
      <w:proofErr w:type="gramStart"/>
      <w:r w:rsidR="0025508F" w:rsidRPr="00066010">
        <w:rPr>
          <w:sz w:val="24"/>
          <w:szCs w:val="24"/>
        </w:rPr>
        <w:t>эффективности</w:t>
      </w:r>
      <w:proofErr w:type="gramEnd"/>
      <w:r w:rsidR="0025508F" w:rsidRPr="00066010">
        <w:rPr>
          <w:sz w:val="24"/>
          <w:szCs w:val="24"/>
        </w:rPr>
        <w:t xml:space="preserve"> принятых мер.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.3.</w:t>
      </w:r>
      <w:r w:rsidR="003F0300" w:rsidRPr="00066010">
        <w:rPr>
          <w:sz w:val="24"/>
          <w:szCs w:val="24"/>
        </w:rPr>
        <w:t xml:space="preserve"> </w:t>
      </w:r>
      <w:r w:rsidR="0025508F" w:rsidRPr="00066010">
        <w:rPr>
          <w:sz w:val="24"/>
          <w:szCs w:val="24"/>
        </w:rPr>
        <w:t xml:space="preserve">Повседневный контроль выполнения организационных мероприятий, направленных на обеспечение защиты информации,  проводится руководителями структурных подразделений  </w:t>
      </w:r>
      <w:r w:rsidR="00D1304B">
        <w:rPr>
          <w:sz w:val="24"/>
          <w:szCs w:val="24"/>
        </w:rPr>
        <w:t xml:space="preserve">МБОУ Ермаковской СОШ 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</w:t>
      </w:r>
      <w:r w:rsidR="0025508F" w:rsidRPr="00066010">
        <w:rPr>
          <w:sz w:val="24"/>
          <w:szCs w:val="24"/>
        </w:rPr>
        <w:t>.</w:t>
      </w:r>
    </w:p>
    <w:p w:rsidR="0074495B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lastRenderedPageBreak/>
        <w:t>8</w:t>
      </w:r>
      <w:r w:rsidR="0025508F" w:rsidRPr="00066010">
        <w:rPr>
          <w:sz w:val="24"/>
          <w:szCs w:val="24"/>
        </w:rPr>
        <w:t xml:space="preserve">.4. Периодический </w:t>
      </w:r>
      <w:proofErr w:type="gramStart"/>
      <w:r w:rsidR="0025508F" w:rsidRPr="00066010">
        <w:rPr>
          <w:sz w:val="24"/>
          <w:szCs w:val="24"/>
        </w:rPr>
        <w:t xml:space="preserve">контроль </w:t>
      </w:r>
      <w:r w:rsidR="0074495B" w:rsidRPr="00066010">
        <w:rPr>
          <w:sz w:val="24"/>
          <w:szCs w:val="24"/>
        </w:rPr>
        <w:t>за</w:t>
      </w:r>
      <w:proofErr w:type="gramEnd"/>
      <w:r w:rsidR="0074495B" w:rsidRPr="00066010">
        <w:rPr>
          <w:sz w:val="24"/>
          <w:szCs w:val="24"/>
        </w:rPr>
        <w:t xml:space="preserve"> эффективностью СЗИ осуществля</w:t>
      </w:r>
      <w:r w:rsidR="005E517A" w:rsidRPr="00066010">
        <w:rPr>
          <w:sz w:val="24"/>
          <w:szCs w:val="24"/>
        </w:rPr>
        <w:t>е</w:t>
      </w:r>
      <w:r w:rsidR="0074495B" w:rsidRPr="00066010">
        <w:rPr>
          <w:sz w:val="24"/>
          <w:szCs w:val="24"/>
        </w:rPr>
        <w:t>т</w:t>
      </w:r>
      <w:r w:rsidR="005E517A" w:rsidRPr="00066010">
        <w:rPr>
          <w:sz w:val="24"/>
          <w:szCs w:val="24"/>
        </w:rPr>
        <w:t xml:space="preserve"> ответственный</w:t>
      </w:r>
      <w:r w:rsidR="0074495B" w:rsidRPr="00066010">
        <w:rPr>
          <w:sz w:val="24"/>
          <w:szCs w:val="24"/>
        </w:rPr>
        <w:t xml:space="preserve"> </w:t>
      </w:r>
      <w:r w:rsidR="005E517A" w:rsidRPr="00066010">
        <w:rPr>
          <w:sz w:val="24"/>
          <w:szCs w:val="24"/>
        </w:rPr>
        <w:t xml:space="preserve">и </w:t>
      </w:r>
      <w:r w:rsidR="0074495B" w:rsidRPr="00066010">
        <w:rPr>
          <w:sz w:val="24"/>
          <w:szCs w:val="24"/>
        </w:rPr>
        <w:t>представители отдела мобилизационной подготовки и защиты информации Мини</w:t>
      </w:r>
      <w:r w:rsidR="00D1304B">
        <w:rPr>
          <w:sz w:val="24"/>
          <w:szCs w:val="24"/>
        </w:rPr>
        <w:t xml:space="preserve">стерства образования Ростовской </w:t>
      </w:r>
      <w:r w:rsidR="0074495B" w:rsidRPr="00066010">
        <w:rPr>
          <w:sz w:val="24"/>
          <w:szCs w:val="24"/>
        </w:rPr>
        <w:t>области на основании приказа Министр</w:t>
      </w:r>
      <w:r w:rsidR="00FA078A" w:rsidRPr="00066010">
        <w:rPr>
          <w:sz w:val="24"/>
          <w:szCs w:val="24"/>
        </w:rPr>
        <w:t>а</w:t>
      </w:r>
      <w:r w:rsidR="00D1304B">
        <w:rPr>
          <w:sz w:val="24"/>
          <w:szCs w:val="24"/>
        </w:rPr>
        <w:t xml:space="preserve"> образования Ростовской </w:t>
      </w:r>
      <w:r w:rsidR="0074495B" w:rsidRPr="00066010">
        <w:rPr>
          <w:sz w:val="24"/>
          <w:szCs w:val="24"/>
        </w:rPr>
        <w:t xml:space="preserve"> области</w:t>
      </w:r>
      <w:r w:rsidR="003F0300" w:rsidRPr="00066010">
        <w:rPr>
          <w:sz w:val="24"/>
          <w:szCs w:val="24"/>
        </w:rPr>
        <w:t xml:space="preserve"> от 14.04.2009 № 857.</w:t>
      </w:r>
    </w:p>
    <w:p w:rsidR="0025508F" w:rsidRPr="00066010" w:rsidRDefault="00D60A6A" w:rsidP="00066010">
      <w:pPr>
        <w:pStyle w:val="aa"/>
        <w:numPr>
          <w:ilvl w:val="12"/>
          <w:numId w:val="0"/>
        </w:numPr>
        <w:ind w:firstLine="709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3F0300" w:rsidRPr="00066010">
        <w:rPr>
          <w:sz w:val="24"/>
          <w:szCs w:val="24"/>
        </w:rPr>
        <w:t xml:space="preserve">.5. </w:t>
      </w:r>
      <w:r w:rsidR="00246CFF" w:rsidRPr="00066010">
        <w:rPr>
          <w:sz w:val="24"/>
          <w:szCs w:val="24"/>
        </w:rPr>
        <w:t xml:space="preserve">Плановые и внеплановые проверки </w:t>
      </w:r>
      <w:r w:rsidR="004A5DAA" w:rsidRPr="00066010">
        <w:rPr>
          <w:sz w:val="24"/>
          <w:szCs w:val="24"/>
        </w:rPr>
        <w:t xml:space="preserve">за соответствием обработки персональных данных требованиям законодательства </w:t>
      </w:r>
      <w:r w:rsidR="0025508F" w:rsidRPr="00066010">
        <w:rPr>
          <w:sz w:val="24"/>
          <w:szCs w:val="24"/>
        </w:rPr>
        <w:t>мо</w:t>
      </w:r>
      <w:r w:rsidR="00246CFF" w:rsidRPr="00066010">
        <w:rPr>
          <w:sz w:val="24"/>
          <w:szCs w:val="24"/>
        </w:rPr>
        <w:t>гу</w:t>
      </w:r>
      <w:r w:rsidR="0025508F" w:rsidRPr="00066010">
        <w:rPr>
          <w:sz w:val="24"/>
          <w:szCs w:val="24"/>
        </w:rPr>
        <w:t xml:space="preserve">т осуществляться </w:t>
      </w:r>
      <w:r w:rsidR="00246CFF" w:rsidRPr="00066010">
        <w:rPr>
          <w:sz w:val="24"/>
          <w:szCs w:val="24"/>
        </w:rPr>
        <w:t>территориальными органами</w:t>
      </w:r>
      <w:r w:rsidR="0025508F" w:rsidRPr="00066010">
        <w:rPr>
          <w:sz w:val="24"/>
          <w:szCs w:val="24"/>
        </w:rPr>
        <w:t xml:space="preserve"> </w:t>
      </w:r>
      <w:r w:rsidR="00246CFF" w:rsidRPr="00066010">
        <w:rPr>
          <w:sz w:val="24"/>
          <w:szCs w:val="24"/>
        </w:rPr>
        <w:t xml:space="preserve">Федеральной службы по надзору в сфере связи и массовых коммуникаций (далее - </w:t>
      </w:r>
      <w:proofErr w:type="spellStart"/>
      <w:r w:rsidR="007C4BB6" w:rsidRPr="00066010">
        <w:rPr>
          <w:sz w:val="24"/>
          <w:szCs w:val="24"/>
        </w:rPr>
        <w:t>Роскомнадзор</w:t>
      </w:r>
      <w:proofErr w:type="spellEnd"/>
      <w:r w:rsidR="005E517A" w:rsidRPr="00066010">
        <w:rPr>
          <w:sz w:val="24"/>
          <w:szCs w:val="24"/>
        </w:rPr>
        <w:t>)</w:t>
      </w:r>
      <w:r w:rsidR="0025508F" w:rsidRPr="00066010">
        <w:rPr>
          <w:sz w:val="24"/>
          <w:szCs w:val="24"/>
        </w:rPr>
        <w:t>.</w:t>
      </w:r>
    </w:p>
    <w:p w:rsidR="003F0300" w:rsidRPr="00066010" w:rsidRDefault="003F0300" w:rsidP="00066010">
      <w:pPr>
        <w:pStyle w:val="aa"/>
        <w:numPr>
          <w:ilvl w:val="12"/>
          <w:numId w:val="0"/>
        </w:numPr>
        <w:ind w:firstLine="709"/>
        <w:rPr>
          <w:sz w:val="24"/>
          <w:szCs w:val="24"/>
        </w:rPr>
      </w:pPr>
      <w:r w:rsidRPr="00066010">
        <w:rPr>
          <w:sz w:val="24"/>
          <w:szCs w:val="24"/>
        </w:rPr>
        <w:t>Допуск представителей этих органов для проведения контроля осуществляется  в  установленном  порядке  по предъявлению служебных удостоверений и предписаний на право проверки, подписанных руководителем (заместителем) соответствующего органа.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6</w:t>
      </w:r>
      <w:r w:rsidR="0025508F" w:rsidRPr="00066010">
        <w:rPr>
          <w:sz w:val="24"/>
          <w:szCs w:val="24"/>
        </w:rPr>
        <w:t xml:space="preserve">. </w:t>
      </w:r>
      <w:proofErr w:type="gramStart"/>
      <w:r w:rsidR="0025508F" w:rsidRPr="00066010">
        <w:rPr>
          <w:b/>
          <w:sz w:val="24"/>
          <w:szCs w:val="24"/>
        </w:rPr>
        <w:t>Ответственный</w:t>
      </w:r>
      <w:proofErr w:type="gramEnd"/>
      <w:r w:rsidR="0025508F" w:rsidRPr="00066010">
        <w:rPr>
          <w:sz w:val="24"/>
          <w:szCs w:val="24"/>
        </w:rPr>
        <w:t xml:space="preserve"> обязан присутствовать при всех проверка</w:t>
      </w:r>
      <w:r w:rsidR="00246CFF" w:rsidRPr="00066010">
        <w:rPr>
          <w:sz w:val="24"/>
          <w:szCs w:val="24"/>
        </w:rPr>
        <w:t>х по вопросам защиты информации.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1C53C0" w:rsidRPr="00066010">
        <w:rPr>
          <w:sz w:val="24"/>
          <w:szCs w:val="24"/>
        </w:rPr>
        <w:t>.7</w:t>
      </w:r>
      <w:r w:rsidR="0025508F" w:rsidRPr="00066010">
        <w:rPr>
          <w:sz w:val="24"/>
          <w:szCs w:val="24"/>
        </w:rPr>
        <w:t>. Результаты проверок отражаются в Актах проверок.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 xml:space="preserve">. По результатам проверок контролирующими органами </w:t>
      </w:r>
      <w:r w:rsidR="0025508F" w:rsidRPr="00066010">
        <w:rPr>
          <w:b/>
          <w:sz w:val="24"/>
          <w:szCs w:val="24"/>
        </w:rPr>
        <w:t>ответственный</w:t>
      </w:r>
      <w:r w:rsidR="0025508F" w:rsidRPr="00066010">
        <w:rPr>
          <w:sz w:val="24"/>
          <w:szCs w:val="24"/>
        </w:rPr>
        <w:t xml:space="preserve"> с привлечением  заинтересованных должностных лиц в десятидневный срок разрабатывает план устранения выявленных недостатков.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9</w:t>
      </w:r>
      <w:r w:rsidR="0025508F" w:rsidRPr="00066010">
        <w:rPr>
          <w:sz w:val="24"/>
          <w:szCs w:val="24"/>
        </w:rPr>
        <w:t>. Защита информации считается эффективной,  если  принимаемые  меры соответствуют установленным требованиям и нормам.</w:t>
      </w:r>
    </w:p>
    <w:p w:rsidR="0025508F" w:rsidRPr="00066010" w:rsidRDefault="0025508F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Несоответствие мер установленным требованиям или нормам по защите информации является нарушением.</w:t>
      </w:r>
    </w:p>
    <w:p w:rsidR="0025508F" w:rsidRPr="00066010" w:rsidRDefault="00D60A6A" w:rsidP="00066010">
      <w:pPr>
        <w:pStyle w:val="aa"/>
        <w:ind w:firstLine="648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.1</w:t>
      </w:r>
      <w:r w:rsidR="001C53C0" w:rsidRPr="00066010">
        <w:rPr>
          <w:sz w:val="24"/>
          <w:szCs w:val="24"/>
        </w:rPr>
        <w:t>0</w:t>
      </w:r>
      <w:r w:rsidR="0025508F" w:rsidRPr="00066010">
        <w:rPr>
          <w:sz w:val="24"/>
          <w:szCs w:val="24"/>
        </w:rPr>
        <w:t xml:space="preserve">. При обнаружении нарушений руководитель </w:t>
      </w:r>
      <w:r w:rsidR="00D1304B">
        <w:rPr>
          <w:sz w:val="24"/>
          <w:szCs w:val="24"/>
        </w:rPr>
        <w:t>МБОУ  Ермаковской СОШ</w:t>
      </w:r>
      <w:r w:rsidR="0025508F" w:rsidRPr="00066010">
        <w:rPr>
          <w:sz w:val="24"/>
          <w:szCs w:val="24"/>
        </w:rPr>
        <w:t xml:space="preserve"> </w:t>
      </w:r>
      <w:proofErr w:type="spellStart"/>
      <w:r w:rsidR="00D1304B">
        <w:rPr>
          <w:sz w:val="24"/>
          <w:szCs w:val="24"/>
        </w:rPr>
        <w:t>Верхнекольцовский</w:t>
      </w:r>
      <w:proofErr w:type="spellEnd"/>
      <w:r w:rsidR="00D1304B">
        <w:rPr>
          <w:sz w:val="24"/>
          <w:szCs w:val="24"/>
        </w:rPr>
        <w:t xml:space="preserve"> филиал </w:t>
      </w:r>
      <w:r w:rsidR="0025508F" w:rsidRPr="00066010">
        <w:rPr>
          <w:sz w:val="24"/>
          <w:szCs w:val="24"/>
        </w:rPr>
        <w:t>принимает необходимые меры  по их устранению в сроки,  согласованные с органом или должностным лицом, проводившим проверку.</w:t>
      </w:r>
    </w:p>
    <w:p w:rsidR="0025508F" w:rsidRPr="00066010" w:rsidRDefault="0025508F" w:rsidP="00066010">
      <w:bookmarkStart w:id="0" w:name="_GoBack"/>
      <w:bookmarkEnd w:id="0"/>
    </w:p>
    <w:sectPr w:rsidR="0025508F" w:rsidRPr="00066010" w:rsidSect="00C03033">
      <w:headerReference w:type="even" r:id="rId7"/>
      <w:footerReference w:type="default" r:id="rId8"/>
      <w:pgSz w:w="11905" w:h="16837" w:code="9"/>
      <w:pgMar w:top="851" w:right="851" w:bottom="851" w:left="1418" w:header="0" w:footer="284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8F" w:rsidRDefault="00F7548F">
      <w:r>
        <w:separator/>
      </w:r>
    </w:p>
  </w:endnote>
  <w:endnote w:type="continuationSeparator" w:id="0">
    <w:p w:rsidR="00F7548F" w:rsidRDefault="00F7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083201"/>
      <w:docPartObj>
        <w:docPartGallery w:val="Page Numbers (Bottom of Page)"/>
        <w:docPartUnique/>
      </w:docPartObj>
    </w:sdtPr>
    <w:sdtContent>
      <w:p w:rsidR="002C3BB3" w:rsidRDefault="002C3BB3">
        <w:pPr>
          <w:pStyle w:val="ae"/>
          <w:jc w:val="right"/>
        </w:pPr>
        <w:fldSimple w:instr="PAGE   \* MERGEFORMAT">
          <w:r w:rsidR="00D1304B">
            <w:rPr>
              <w:noProof/>
            </w:rPr>
            <w:t>8</w:t>
          </w:r>
        </w:fldSimple>
      </w:p>
    </w:sdtContent>
  </w:sdt>
  <w:p w:rsidR="002C3BB3" w:rsidRDefault="002C3B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8F" w:rsidRDefault="00F7548F">
      <w:r>
        <w:separator/>
      </w:r>
    </w:p>
  </w:footnote>
  <w:footnote w:type="continuationSeparator" w:id="0">
    <w:p w:rsidR="00F7548F" w:rsidRDefault="00F7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B3" w:rsidRDefault="002C3BB3" w:rsidP="0025508F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3BB3" w:rsidRDefault="002C3BB3" w:rsidP="00B7797C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name w:val="WW8Num102"/>
    <w:lvl w:ilvl="0">
      <w:start w:val="1"/>
      <w:numFmt w:val="bullet"/>
      <w:lvlText w:val=""/>
      <w:legacy w:legacy="1" w:legacySpace="0" w:legacyIndent="360"/>
      <w:lvlJc w:val="left"/>
      <w:pPr>
        <w:ind w:left="928" w:hanging="360"/>
      </w:pPr>
      <w:rPr>
        <w:rFonts w:ascii="Symbol" w:hAnsi="Symbol" w:cs="Times New Roman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  <w:sz w:val="28"/>
        <w:szCs w:val="24"/>
      </w:rPr>
    </w:lvl>
  </w:abstractNum>
  <w:abstractNum w:abstractNumId="7">
    <w:nsid w:val="00000007"/>
    <w:multiLevelType w:val="multilevel"/>
    <w:tmpl w:val="7962202E"/>
    <w:name w:val="WW8Num10"/>
    <w:lvl w:ilvl="0">
      <w:start w:val="1"/>
      <w:numFmt w:val="decimal"/>
      <w:suff w:val="space"/>
      <w:lvlText w:val=" %1 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 %1.%2.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9"/>
    <w:multiLevelType w:val="multilevel"/>
    <w:tmpl w:val="00000009"/>
    <w:name w:val="WW8Num12"/>
    <w:lvl w:ilvl="0">
      <w:start w:val="5"/>
      <w:numFmt w:val="decimal"/>
      <w:lvlText w:val="%1.3."/>
      <w:lvlJc w:val="left"/>
      <w:pPr>
        <w:tabs>
          <w:tab w:val="num" w:pos="928"/>
        </w:tabs>
        <w:ind w:left="928" w:hanging="360"/>
      </w:pPr>
      <w:rPr>
        <w:rFonts w:ascii="Symbol" w:hAnsi="Symbol" w:cs="OpenSymbol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ascii="OpenSymbol" w:hAnsi="OpenSymbol" w:cs="OpenSymbol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ascii="OpenSymbol" w:hAnsi="OpenSymbol" w:cs="OpenSymbol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ascii="OpenSymbol" w:hAnsi="OpenSymbol" w:cs="OpenSymbol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ascii="OpenSymbol" w:hAnsi="OpenSymbol" w:cs="OpenSymbol"/>
        <w:sz w:val="2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ascii="OpenSymbol" w:hAnsi="OpenSymbol" w:cs="OpenSymbol"/>
        <w:sz w:val="2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ascii="OpenSymbol" w:hAnsi="OpenSymbol" w:cs="OpenSymbol"/>
        <w:sz w:val="2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ascii="OpenSymbol" w:hAnsi="OpenSymbol" w:cs="OpenSymbol"/>
        <w:sz w:val="2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ascii="OpenSymbol" w:hAnsi="OpenSymbol" w:cs="OpenSymbol"/>
        <w:sz w:val="28"/>
        <w:szCs w:val="24"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-335"/>
        </w:tabs>
        <w:ind w:left="-902" w:firstLine="902"/>
      </w:pPr>
      <w:rPr>
        <w:rFonts w:ascii="Symbol" w:hAnsi="Symbol"/>
        <w:sz w:val="28"/>
        <w:szCs w:val="28"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/>
        <w:sz w:val="28"/>
        <w:szCs w:val="28"/>
      </w:rPr>
    </w:lvl>
  </w:abstractNum>
  <w:abstractNum w:abstractNumId="12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284"/>
        </w:tabs>
        <w:ind w:left="0" w:firstLine="90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1861"/>
        </w:tabs>
        <w:ind w:left="1294" w:firstLine="902"/>
      </w:pPr>
      <w:rPr>
        <w:rFonts w:ascii="Symbol" w:hAnsi="Symbol"/>
      </w:rPr>
    </w:lvl>
  </w:abstractNum>
  <w:abstractNum w:abstractNumId="15">
    <w:nsid w:val="0000000F"/>
    <w:multiLevelType w:val="multilevel"/>
    <w:tmpl w:val="0000000F"/>
    <w:name w:val="WW8Num23"/>
    <w:lvl w:ilvl="0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/>
      </w:rPr>
    </w:lvl>
  </w:abstractNum>
  <w:abstractNum w:abstractNumId="17">
    <w:nsid w:val="00000011"/>
    <w:multiLevelType w:val="multilevel"/>
    <w:tmpl w:val="00000011"/>
    <w:name w:val="WW8Num2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2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00000012"/>
    <w:multiLevelType w:val="multi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1618"/>
        </w:tabs>
        <w:ind w:left="1051" w:hanging="691"/>
      </w:pPr>
      <w:rPr>
        <w:rFonts w:ascii="Symbol" w:hAnsi="Symbol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9">
    <w:nsid w:val="00000013"/>
    <w:multiLevelType w:val="singleLevel"/>
    <w:tmpl w:val="00000013"/>
    <w:name w:val="WW8Num29"/>
    <w:lvl w:ilvl="0">
      <w:start w:val="1"/>
      <w:numFmt w:val="bullet"/>
      <w:lvlText w:val=""/>
      <w:lvlJc w:val="left"/>
      <w:pPr>
        <w:tabs>
          <w:tab w:val="num" w:pos="1861"/>
        </w:tabs>
        <w:ind w:left="1294" w:firstLine="902"/>
      </w:pPr>
      <w:rPr>
        <w:rFonts w:ascii="Symbol" w:hAnsi="Symbol"/>
      </w:rPr>
    </w:lvl>
  </w:abstractNum>
  <w:abstractNum w:abstractNumId="20">
    <w:nsid w:val="00000014"/>
    <w:multiLevelType w:val="singleLevel"/>
    <w:tmpl w:val="00000014"/>
    <w:name w:val="WW8Num30"/>
    <w:lvl w:ilvl="0">
      <w:start w:val="1"/>
      <w:numFmt w:val="bullet"/>
      <w:lvlText w:val=""/>
      <w:lvlJc w:val="left"/>
      <w:pPr>
        <w:tabs>
          <w:tab w:val="num" w:pos="1258"/>
        </w:tabs>
        <w:ind w:left="691" w:hanging="691"/>
      </w:pPr>
      <w:rPr>
        <w:rFonts w:ascii="Symbol" w:hAnsi="Symbol"/>
      </w:rPr>
    </w:lvl>
  </w:abstractNum>
  <w:abstractNum w:abstractNumId="21">
    <w:nsid w:val="00000015"/>
    <w:multiLevelType w:val="multilevel"/>
    <w:tmpl w:val="00000015"/>
    <w:name w:val="WW8Num33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</w:lvl>
    <w:lvl w:ilvl="1">
      <w:start w:val="1"/>
      <w:numFmt w:val="bullet"/>
      <w:lvlText w:val=""/>
      <w:lvlJc w:val="left"/>
      <w:pPr>
        <w:tabs>
          <w:tab w:val="num" w:pos="1906"/>
        </w:tabs>
        <w:ind w:left="1339" w:hanging="691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455"/>
      </w:p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455"/>
      </w:p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455"/>
      </w:p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45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</w:lvl>
  </w:abstractNum>
  <w:abstractNum w:abstractNumId="22">
    <w:nsid w:val="00000016"/>
    <w:multiLevelType w:val="multilevel"/>
    <w:tmpl w:val="00000016"/>
    <w:name w:val="WW8Num35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385"/>
        </w:tabs>
        <w:ind w:left="182" w:firstLine="902"/>
      </w:pPr>
      <w:rPr>
        <w:rFonts w:ascii="Symbol" w:hAnsi="Symbol" w:cs="OpenSymbol"/>
        <w:sz w:val="28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4"/>
      </w:rPr>
    </w:lvl>
  </w:abstractNum>
  <w:abstractNum w:abstractNumId="23">
    <w:nsid w:val="00000017"/>
    <w:multiLevelType w:val="multilevel"/>
    <w:tmpl w:val="00000017"/>
    <w:name w:val="WW8Num39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455"/>
      </w:p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455"/>
      </w:p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455"/>
      </w:p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455"/>
      </w:p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45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</w:lvl>
  </w:abstractNum>
  <w:abstractNum w:abstractNumId="24">
    <w:nsid w:val="01EE298C"/>
    <w:multiLevelType w:val="hybridMultilevel"/>
    <w:tmpl w:val="2466D9EA"/>
    <w:lvl w:ilvl="0" w:tplc="F1B2FE90">
      <w:start w:val="1"/>
      <w:numFmt w:val="bullet"/>
      <w:lvlText w:val=""/>
      <w:lvlJc w:val="left"/>
      <w:pPr>
        <w:tabs>
          <w:tab w:val="num" w:pos="648"/>
        </w:tabs>
        <w:ind w:left="1294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>
    <w:nsid w:val="1F6D495B"/>
    <w:multiLevelType w:val="hybridMultilevel"/>
    <w:tmpl w:val="EC9A6BFA"/>
    <w:lvl w:ilvl="0" w:tplc="F1B2FE90">
      <w:start w:val="1"/>
      <w:numFmt w:val="bullet"/>
      <w:lvlText w:val=""/>
      <w:lvlJc w:val="left"/>
      <w:pPr>
        <w:tabs>
          <w:tab w:val="num" w:pos="114"/>
        </w:tabs>
        <w:ind w:left="760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6">
    <w:nsid w:val="2CDD4E8A"/>
    <w:multiLevelType w:val="hybridMultilevel"/>
    <w:tmpl w:val="9CE0D862"/>
    <w:lvl w:ilvl="0" w:tplc="BD481CE2">
      <w:start w:val="1"/>
      <w:numFmt w:val="decimal"/>
      <w:lvlText w:val="2.%1."/>
      <w:lvlJc w:val="left"/>
      <w:pPr>
        <w:tabs>
          <w:tab w:val="num" w:pos="721"/>
        </w:tabs>
        <w:ind w:left="721" w:hanging="153"/>
      </w:pPr>
      <w:rPr>
        <w:rFonts w:hint="default"/>
        <w:b w:val="0"/>
        <w:i w:val="0"/>
        <w:sz w:val="28"/>
        <w:szCs w:val="28"/>
      </w:rPr>
    </w:lvl>
    <w:lvl w:ilvl="1" w:tplc="CB38AB38">
      <w:start w:val="1"/>
      <w:numFmt w:val="bullet"/>
      <w:lvlText w:val=""/>
      <w:lvlJc w:val="left"/>
      <w:pPr>
        <w:tabs>
          <w:tab w:val="num" w:pos="745"/>
        </w:tabs>
        <w:ind w:left="178" w:firstLine="902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2A0494"/>
    <w:multiLevelType w:val="hybridMultilevel"/>
    <w:tmpl w:val="52423FCA"/>
    <w:lvl w:ilvl="0" w:tplc="BBA890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B491292"/>
    <w:multiLevelType w:val="hybridMultilevel"/>
    <w:tmpl w:val="1BDAE972"/>
    <w:lvl w:ilvl="0" w:tplc="00000006">
      <w:start w:val="1"/>
      <w:numFmt w:val="bullet"/>
      <w:lvlText w:val=""/>
      <w:lvlJc w:val="left"/>
      <w:pPr>
        <w:tabs>
          <w:tab w:val="num" w:pos="235"/>
        </w:tabs>
        <w:ind w:left="-332" w:firstLine="900"/>
      </w:pPr>
      <w:rPr>
        <w:rFonts w:ascii="Symbol" w:hAnsi="Symbol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3C682E19"/>
    <w:multiLevelType w:val="hybridMultilevel"/>
    <w:tmpl w:val="EA58B578"/>
    <w:lvl w:ilvl="0" w:tplc="FBCC4F9A">
      <w:start w:val="1"/>
      <w:numFmt w:val="bullet"/>
      <w:lvlText w:val=""/>
      <w:lvlJc w:val="left"/>
      <w:pPr>
        <w:tabs>
          <w:tab w:val="num" w:pos="205"/>
        </w:tabs>
        <w:ind w:left="-362" w:firstLine="902"/>
      </w:pPr>
      <w:rPr>
        <w:rFonts w:ascii="Symbol" w:hAnsi="Symbol" w:hint="default"/>
        <w:color w:val="000000"/>
      </w:rPr>
    </w:lvl>
    <w:lvl w:ilvl="1" w:tplc="6AA6FCC0">
      <w:start w:val="1"/>
      <w:numFmt w:val="bullet"/>
      <w:lvlText w:val=""/>
      <w:lvlJc w:val="left"/>
      <w:pPr>
        <w:tabs>
          <w:tab w:val="num" w:pos="1330"/>
        </w:tabs>
        <w:ind w:left="763" w:hanging="691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0">
    <w:nsid w:val="3D105DBC"/>
    <w:multiLevelType w:val="hybridMultilevel"/>
    <w:tmpl w:val="7744E8E4"/>
    <w:lvl w:ilvl="0" w:tplc="F1B2FE90">
      <w:start w:val="1"/>
      <w:numFmt w:val="bullet"/>
      <w:lvlText w:val=""/>
      <w:lvlJc w:val="left"/>
      <w:pPr>
        <w:tabs>
          <w:tab w:val="num" w:pos="709"/>
        </w:tabs>
        <w:ind w:left="1355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66671DE"/>
    <w:multiLevelType w:val="hybridMultilevel"/>
    <w:tmpl w:val="35C4FA22"/>
    <w:lvl w:ilvl="0" w:tplc="0088BCDE">
      <w:start w:val="1"/>
      <w:numFmt w:val="bullet"/>
      <w:lvlText w:val=""/>
      <w:lvlJc w:val="left"/>
      <w:pPr>
        <w:tabs>
          <w:tab w:val="num" w:pos="1753"/>
        </w:tabs>
        <w:ind w:left="1186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FEC4838"/>
    <w:multiLevelType w:val="hybridMultilevel"/>
    <w:tmpl w:val="C6380782"/>
    <w:name w:val="WW8Num102"/>
    <w:lvl w:ilvl="0" w:tplc="FBCC4F9A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4A7D20"/>
    <w:multiLevelType w:val="hybridMultilevel"/>
    <w:tmpl w:val="6B645994"/>
    <w:lvl w:ilvl="0" w:tplc="D62E3884">
      <w:start w:val="1"/>
      <w:numFmt w:val="decimal"/>
      <w:lvlText w:val="%1."/>
      <w:lvlJc w:val="left"/>
      <w:pPr>
        <w:tabs>
          <w:tab w:val="num" w:pos="1608"/>
        </w:tabs>
        <w:ind w:left="160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4">
    <w:nsid w:val="58A579A4"/>
    <w:multiLevelType w:val="hybridMultilevel"/>
    <w:tmpl w:val="9D9C0C9E"/>
    <w:lvl w:ilvl="0" w:tplc="3ABCA9F8">
      <w:start w:val="1"/>
      <w:numFmt w:val="bullet"/>
      <w:lvlText w:val=""/>
      <w:lvlJc w:val="left"/>
      <w:pPr>
        <w:tabs>
          <w:tab w:val="num" w:pos="1021"/>
        </w:tabs>
        <w:ind w:left="1119" w:hanging="192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5">
    <w:nsid w:val="69E66431"/>
    <w:multiLevelType w:val="multilevel"/>
    <w:tmpl w:val="EB8CF8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6">
    <w:nsid w:val="6FED2238"/>
    <w:multiLevelType w:val="multilevel"/>
    <w:tmpl w:val="00000007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suff w:val="space"/>
      <w:lvlText w:val=" %1.%2 "/>
      <w:lvlJc w:val="left"/>
      <w:pPr>
        <w:tabs>
          <w:tab w:val="num" w:pos="131"/>
        </w:tabs>
        <w:ind w:left="1211" w:hanging="360"/>
      </w:pPr>
      <w:rPr>
        <w:rFonts w:ascii="Symbol" w:hAnsi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>
    <w:nsid w:val="70067414"/>
    <w:multiLevelType w:val="hybridMultilevel"/>
    <w:tmpl w:val="C614837E"/>
    <w:lvl w:ilvl="0" w:tplc="00000006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D6479"/>
    <w:multiLevelType w:val="hybridMultilevel"/>
    <w:tmpl w:val="61E859A0"/>
    <w:lvl w:ilvl="0" w:tplc="3ABCA9F8">
      <w:start w:val="1"/>
      <w:numFmt w:val="bullet"/>
      <w:lvlText w:val=""/>
      <w:lvlJc w:val="left"/>
      <w:pPr>
        <w:tabs>
          <w:tab w:val="num" w:pos="1021"/>
        </w:tabs>
        <w:ind w:left="1119" w:hanging="192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36"/>
  </w:num>
  <w:num w:numId="25">
    <w:abstractNumId w:val="32"/>
  </w:num>
  <w:num w:numId="26">
    <w:abstractNumId w:val="31"/>
  </w:num>
  <w:num w:numId="27">
    <w:abstractNumId w:val="0"/>
  </w:num>
  <w:num w:numId="28">
    <w:abstractNumId w:val="3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0">
    <w:abstractNumId w:val="24"/>
  </w:num>
  <w:num w:numId="31">
    <w:abstractNumId w:val="33"/>
  </w:num>
  <w:num w:numId="32">
    <w:abstractNumId w:val="25"/>
  </w:num>
  <w:num w:numId="33">
    <w:abstractNumId w:val="30"/>
  </w:num>
  <w:num w:numId="34">
    <w:abstractNumId w:val="26"/>
  </w:num>
  <w:num w:numId="35">
    <w:abstractNumId w:val="34"/>
  </w:num>
  <w:num w:numId="36">
    <w:abstractNumId w:val="38"/>
  </w:num>
  <w:num w:numId="37">
    <w:abstractNumId w:val="29"/>
  </w:num>
  <w:num w:numId="38">
    <w:abstractNumId w:val="27"/>
  </w:num>
  <w:num w:numId="39">
    <w:abstractNumId w:val="28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D5"/>
    <w:rsid w:val="00015038"/>
    <w:rsid w:val="000163DC"/>
    <w:rsid w:val="0004207B"/>
    <w:rsid w:val="00066010"/>
    <w:rsid w:val="00075E0F"/>
    <w:rsid w:val="000762B9"/>
    <w:rsid w:val="000763B4"/>
    <w:rsid w:val="000C3FCF"/>
    <w:rsid w:val="000C6958"/>
    <w:rsid w:val="00112B43"/>
    <w:rsid w:val="00117F94"/>
    <w:rsid w:val="00135C68"/>
    <w:rsid w:val="00141B04"/>
    <w:rsid w:val="001548B2"/>
    <w:rsid w:val="00156285"/>
    <w:rsid w:val="001754F8"/>
    <w:rsid w:val="00197E44"/>
    <w:rsid w:val="001A403A"/>
    <w:rsid w:val="001C0335"/>
    <w:rsid w:val="001C53C0"/>
    <w:rsid w:val="001C5758"/>
    <w:rsid w:val="001D66B3"/>
    <w:rsid w:val="001E4BA1"/>
    <w:rsid w:val="001E5E81"/>
    <w:rsid w:val="00206270"/>
    <w:rsid w:val="00207789"/>
    <w:rsid w:val="0022429A"/>
    <w:rsid w:val="00246CFF"/>
    <w:rsid w:val="0025321A"/>
    <w:rsid w:val="0025508F"/>
    <w:rsid w:val="002652B9"/>
    <w:rsid w:val="0026535A"/>
    <w:rsid w:val="0029525B"/>
    <w:rsid w:val="00295DE5"/>
    <w:rsid w:val="002A4E00"/>
    <w:rsid w:val="002A5534"/>
    <w:rsid w:val="002A5D9B"/>
    <w:rsid w:val="002B322A"/>
    <w:rsid w:val="002C3BB3"/>
    <w:rsid w:val="002E121A"/>
    <w:rsid w:val="002F23D8"/>
    <w:rsid w:val="002F3B6F"/>
    <w:rsid w:val="00303835"/>
    <w:rsid w:val="00330C68"/>
    <w:rsid w:val="00331478"/>
    <w:rsid w:val="003623B4"/>
    <w:rsid w:val="0038338A"/>
    <w:rsid w:val="003C39B1"/>
    <w:rsid w:val="003C4EBE"/>
    <w:rsid w:val="003F0300"/>
    <w:rsid w:val="0041120F"/>
    <w:rsid w:val="004131D4"/>
    <w:rsid w:val="00422163"/>
    <w:rsid w:val="00431789"/>
    <w:rsid w:val="00434C3F"/>
    <w:rsid w:val="0046658E"/>
    <w:rsid w:val="00466A81"/>
    <w:rsid w:val="00480AC1"/>
    <w:rsid w:val="00496AA4"/>
    <w:rsid w:val="0049753A"/>
    <w:rsid w:val="004A5DAA"/>
    <w:rsid w:val="004A6FF1"/>
    <w:rsid w:val="00520CA1"/>
    <w:rsid w:val="00521587"/>
    <w:rsid w:val="00570E4D"/>
    <w:rsid w:val="00581E93"/>
    <w:rsid w:val="005912F6"/>
    <w:rsid w:val="005C7834"/>
    <w:rsid w:val="005D36F2"/>
    <w:rsid w:val="005E00EF"/>
    <w:rsid w:val="005E517A"/>
    <w:rsid w:val="0063087F"/>
    <w:rsid w:val="006840FC"/>
    <w:rsid w:val="00697FDD"/>
    <w:rsid w:val="006C1C38"/>
    <w:rsid w:val="006C5233"/>
    <w:rsid w:val="006F3C34"/>
    <w:rsid w:val="007020C2"/>
    <w:rsid w:val="00704FF3"/>
    <w:rsid w:val="0074495B"/>
    <w:rsid w:val="00756999"/>
    <w:rsid w:val="00756F72"/>
    <w:rsid w:val="00772AC1"/>
    <w:rsid w:val="007C4703"/>
    <w:rsid w:val="007C4BB6"/>
    <w:rsid w:val="00833860"/>
    <w:rsid w:val="00862FE6"/>
    <w:rsid w:val="0089286E"/>
    <w:rsid w:val="008C332F"/>
    <w:rsid w:val="008E4B29"/>
    <w:rsid w:val="00921116"/>
    <w:rsid w:val="00924DCD"/>
    <w:rsid w:val="009532C0"/>
    <w:rsid w:val="00976871"/>
    <w:rsid w:val="009A19AD"/>
    <w:rsid w:val="009B5A6D"/>
    <w:rsid w:val="009D3125"/>
    <w:rsid w:val="009E2AD3"/>
    <w:rsid w:val="009F1832"/>
    <w:rsid w:val="009F5786"/>
    <w:rsid w:val="00A06313"/>
    <w:rsid w:val="00A267B6"/>
    <w:rsid w:val="00A309C7"/>
    <w:rsid w:val="00A5206D"/>
    <w:rsid w:val="00A54E9A"/>
    <w:rsid w:val="00A740AC"/>
    <w:rsid w:val="00A935D7"/>
    <w:rsid w:val="00A97E2B"/>
    <w:rsid w:val="00AC4428"/>
    <w:rsid w:val="00AE6EB3"/>
    <w:rsid w:val="00B00B79"/>
    <w:rsid w:val="00B034C6"/>
    <w:rsid w:val="00B4703E"/>
    <w:rsid w:val="00B62E14"/>
    <w:rsid w:val="00B64727"/>
    <w:rsid w:val="00B7797C"/>
    <w:rsid w:val="00BC34D5"/>
    <w:rsid w:val="00BC544F"/>
    <w:rsid w:val="00BE0992"/>
    <w:rsid w:val="00BF2A19"/>
    <w:rsid w:val="00C03033"/>
    <w:rsid w:val="00C3627C"/>
    <w:rsid w:val="00C44ADF"/>
    <w:rsid w:val="00C5321C"/>
    <w:rsid w:val="00C53D41"/>
    <w:rsid w:val="00CB34B8"/>
    <w:rsid w:val="00CC6652"/>
    <w:rsid w:val="00CD55C4"/>
    <w:rsid w:val="00CD6002"/>
    <w:rsid w:val="00CE0F41"/>
    <w:rsid w:val="00CE3003"/>
    <w:rsid w:val="00D1304B"/>
    <w:rsid w:val="00D13297"/>
    <w:rsid w:val="00D15F16"/>
    <w:rsid w:val="00D52C2D"/>
    <w:rsid w:val="00D579ED"/>
    <w:rsid w:val="00D60572"/>
    <w:rsid w:val="00D60A6A"/>
    <w:rsid w:val="00D70B08"/>
    <w:rsid w:val="00D90BAB"/>
    <w:rsid w:val="00DD19D0"/>
    <w:rsid w:val="00DD50A9"/>
    <w:rsid w:val="00DE4F23"/>
    <w:rsid w:val="00E1360F"/>
    <w:rsid w:val="00E301B0"/>
    <w:rsid w:val="00E42391"/>
    <w:rsid w:val="00E910F4"/>
    <w:rsid w:val="00EE75B4"/>
    <w:rsid w:val="00F067DD"/>
    <w:rsid w:val="00F0714D"/>
    <w:rsid w:val="00F112DC"/>
    <w:rsid w:val="00F2225D"/>
    <w:rsid w:val="00F7548F"/>
    <w:rsid w:val="00F9542B"/>
    <w:rsid w:val="00FA078A"/>
    <w:rsid w:val="00FB621E"/>
    <w:rsid w:val="00FE579F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F3C34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6F3C3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3C34"/>
    <w:pPr>
      <w:keepNext/>
      <w:widowControl w:val="0"/>
      <w:suppressAutoHyphens w:val="0"/>
      <w:spacing w:line="360" w:lineRule="auto"/>
      <w:ind w:left="5670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F3C34"/>
    <w:rPr>
      <w:rFonts w:ascii="Symbol" w:hAnsi="Symbol"/>
    </w:rPr>
  </w:style>
  <w:style w:type="character" w:customStyle="1" w:styleId="WW8Num3z1">
    <w:name w:val="WW8Num3z1"/>
    <w:rsid w:val="006F3C34"/>
    <w:rPr>
      <w:rFonts w:ascii="Courier New" w:hAnsi="Courier New" w:cs="Courier New"/>
    </w:rPr>
  </w:style>
  <w:style w:type="character" w:customStyle="1" w:styleId="WW8Num3z3">
    <w:name w:val="WW8Num3z3"/>
    <w:rsid w:val="006F3C34"/>
    <w:rPr>
      <w:rFonts w:ascii="Symbol" w:hAnsi="Symbol" w:cs="OpenSymbol"/>
    </w:rPr>
  </w:style>
  <w:style w:type="character" w:customStyle="1" w:styleId="WW8Num4z0">
    <w:name w:val="WW8Num4z0"/>
    <w:rsid w:val="006F3C34"/>
    <w:rPr>
      <w:rFonts w:ascii="Symbol" w:hAnsi="Symbol"/>
    </w:rPr>
  </w:style>
  <w:style w:type="character" w:customStyle="1" w:styleId="WW8Num5z0">
    <w:name w:val="WW8Num5z0"/>
    <w:rsid w:val="006F3C34"/>
    <w:rPr>
      <w:rFonts w:ascii="Symbol" w:hAnsi="Symbol"/>
    </w:rPr>
  </w:style>
  <w:style w:type="character" w:customStyle="1" w:styleId="WW8Num6z0">
    <w:name w:val="WW8Num6z0"/>
    <w:rsid w:val="006F3C34"/>
    <w:rPr>
      <w:rFonts w:ascii="Symbol" w:hAnsi="Symbol"/>
    </w:rPr>
  </w:style>
  <w:style w:type="character" w:customStyle="1" w:styleId="WW8Num7z0">
    <w:name w:val="WW8Num7z0"/>
    <w:rsid w:val="006F3C34"/>
    <w:rPr>
      <w:rFonts w:ascii="Symbol" w:hAnsi="Symbol"/>
    </w:rPr>
  </w:style>
  <w:style w:type="character" w:customStyle="1" w:styleId="WW8Num8z0">
    <w:name w:val="WW8Num8z0"/>
    <w:rsid w:val="006F3C34"/>
    <w:rPr>
      <w:rFonts w:ascii="Symbol" w:hAnsi="Symbol"/>
    </w:rPr>
  </w:style>
  <w:style w:type="character" w:customStyle="1" w:styleId="WW8Num9z0">
    <w:name w:val="WW8Num9z0"/>
    <w:rsid w:val="006F3C34"/>
    <w:rPr>
      <w:rFonts w:ascii="Times New Roman" w:hAnsi="Times New Roman"/>
      <w:sz w:val="28"/>
      <w:szCs w:val="24"/>
    </w:rPr>
  </w:style>
  <w:style w:type="character" w:customStyle="1" w:styleId="WW8Num10z0">
    <w:name w:val="WW8Num10z0"/>
    <w:rsid w:val="006F3C34"/>
    <w:rPr>
      <w:rFonts w:ascii="Symbol" w:hAnsi="Symbol"/>
    </w:rPr>
  </w:style>
  <w:style w:type="character" w:customStyle="1" w:styleId="WW8Num11z0">
    <w:name w:val="WW8Num11z0"/>
    <w:rsid w:val="006F3C34"/>
    <w:rPr>
      <w:rFonts w:ascii="Symbol" w:hAnsi="Symbol"/>
    </w:rPr>
  </w:style>
  <w:style w:type="character" w:customStyle="1" w:styleId="WW8Num11z1">
    <w:name w:val="WW8Num11z1"/>
    <w:rsid w:val="006F3C34"/>
    <w:rPr>
      <w:rFonts w:ascii="Courier New" w:hAnsi="Courier New" w:cs="Courier New"/>
    </w:rPr>
  </w:style>
  <w:style w:type="character" w:customStyle="1" w:styleId="WW8Num12z0">
    <w:name w:val="WW8Num12z0"/>
    <w:rsid w:val="006F3C34"/>
    <w:rPr>
      <w:rFonts w:ascii="Symbol" w:hAnsi="Symbol" w:cs="OpenSymbol"/>
      <w:sz w:val="28"/>
      <w:szCs w:val="24"/>
    </w:rPr>
  </w:style>
  <w:style w:type="character" w:customStyle="1" w:styleId="WW8Num12z1">
    <w:name w:val="WW8Num12z1"/>
    <w:rsid w:val="006F3C34"/>
    <w:rPr>
      <w:rFonts w:ascii="OpenSymbol" w:hAnsi="OpenSymbol" w:cs="OpenSymbol"/>
      <w:sz w:val="28"/>
      <w:szCs w:val="24"/>
    </w:rPr>
  </w:style>
  <w:style w:type="character" w:customStyle="1" w:styleId="WW8Num13z0">
    <w:name w:val="WW8Num13z0"/>
    <w:rsid w:val="006F3C34"/>
    <w:rPr>
      <w:rFonts w:ascii="Symbol" w:hAnsi="Symbol" w:cs="OpenSymbol"/>
      <w:sz w:val="28"/>
      <w:szCs w:val="24"/>
    </w:rPr>
  </w:style>
  <w:style w:type="character" w:customStyle="1" w:styleId="WW8Num14z0">
    <w:name w:val="WW8Num14z0"/>
    <w:rsid w:val="006F3C34"/>
    <w:rPr>
      <w:sz w:val="28"/>
      <w:szCs w:val="28"/>
    </w:rPr>
  </w:style>
  <w:style w:type="character" w:customStyle="1" w:styleId="WW8Num15z0">
    <w:name w:val="WW8Num15z0"/>
    <w:rsid w:val="006F3C34"/>
    <w:rPr>
      <w:sz w:val="28"/>
      <w:szCs w:val="28"/>
    </w:rPr>
  </w:style>
  <w:style w:type="character" w:customStyle="1" w:styleId="WW8Num17z0">
    <w:name w:val="WW8Num17z0"/>
    <w:rsid w:val="006F3C34"/>
    <w:rPr>
      <w:rFonts w:ascii="Symbol" w:hAnsi="Symbol"/>
    </w:rPr>
  </w:style>
  <w:style w:type="character" w:customStyle="1" w:styleId="WW8Num18z0">
    <w:name w:val="WW8Num18z0"/>
    <w:rsid w:val="006F3C34"/>
    <w:rPr>
      <w:rFonts w:ascii="Symbol" w:hAnsi="Symbol"/>
    </w:rPr>
  </w:style>
  <w:style w:type="character" w:customStyle="1" w:styleId="WW8Num19z0">
    <w:name w:val="WW8Num19z0"/>
    <w:rsid w:val="006F3C34"/>
    <w:rPr>
      <w:rFonts w:ascii="Symbol" w:hAnsi="Symbol"/>
    </w:rPr>
  </w:style>
  <w:style w:type="character" w:customStyle="1" w:styleId="WW8Num20z0">
    <w:name w:val="WW8Num20z0"/>
    <w:rsid w:val="006F3C34"/>
    <w:rPr>
      <w:rFonts w:ascii="Symbol" w:hAnsi="Symbol"/>
    </w:rPr>
  </w:style>
  <w:style w:type="character" w:customStyle="1" w:styleId="WW8Num21z0">
    <w:name w:val="WW8Num21z0"/>
    <w:rsid w:val="006F3C34"/>
    <w:rPr>
      <w:rFonts w:ascii="Symbol" w:hAnsi="Symbol"/>
    </w:rPr>
  </w:style>
  <w:style w:type="character" w:customStyle="1" w:styleId="WW8Num22z0">
    <w:name w:val="WW8Num22z0"/>
    <w:rsid w:val="006F3C34"/>
    <w:rPr>
      <w:rFonts w:ascii="Times New Roman" w:hAnsi="Times New Roman"/>
      <w:sz w:val="28"/>
      <w:szCs w:val="24"/>
    </w:rPr>
  </w:style>
  <w:style w:type="character" w:customStyle="1" w:styleId="WW8Num23z0">
    <w:name w:val="WW8Num23z0"/>
    <w:rsid w:val="006F3C34"/>
    <w:rPr>
      <w:rFonts w:ascii="Symbol" w:hAnsi="Symbol"/>
    </w:rPr>
  </w:style>
  <w:style w:type="character" w:customStyle="1" w:styleId="WW8Num23z1">
    <w:name w:val="WW8Num23z1"/>
    <w:rsid w:val="006F3C34"/>
    <w:rPr>
      <w:rFonts w:ascii="Courier New" w:hAnsi="Courier New" w:cs="Courier New"/>
    </w:rPr>
  </w:style>
  <w:style w:type="character" w:customStyle="1" w:styleId="WW8Num23z3">
    <w:name w:val="WW8Num23z3"/>
    <w:rsid w:val="006F3C34"/>
    <w:rPr>
      <w:rFonts w:ascii="Symbol" w:hAnsi="Symbol" w:cs="OpenSymbol"/>
      <w:sz w:val="28"/>
      <w:szCs w:val="24"/>
    </w:rPr>
  </w:style>
  <w:style w:type="character" w:customStyle="1" w:styleId="WW8Num24z0">
    <w:name w:val="WW8Num24z0"/>
    <w:rsid w:val="006F3C34"/>
    <w:rPr>
      <w:rFonts w:ascii="Symbol" w:hAnsi="Symbol"/>
    </w:rPr>
  </w:style>
  <w:style w:type="character" w:customStyle="1" w:styleId="WW8Num24z1">
    <w:name w:val="WW8Num24z1"/>
    <w:rsid w:val="006F3C34"/>
    <w:rPr>
      <w:rFonts w:ascii="Courier New" w:hAnsi="Courier New" w:cs="Courier New"/>
    </w:rPr>
  </w:style>
  <w:style w:type="character" w:customStyle="1" w:styleId="WW8Num24z2">
    <w:name w:val="WW8Num24z2"/>
    <w:rsid w:val="006F3C34"/>
    <w:rPr>
      <w:rFonts w:ascii="Wingdings" w:hAnsi="Wingdings"/>
    </w:rPr>
  </w:style>
  <w:style w:type="character" w:customStyle="1" w:styleId="WW8Num24z3">
    <w:name w:val="WW8Num24z3"/>
    <w:rsid w:val="006F3C34"/>
    <w:rPr>
      <w:rFonts w:ascii="Symbol" w:hAnsi="Symbol"/>
    </w:rPr>
  </w:style>
  <w:style w:type="character" w:customStyle="1" w:styleId="WW8Num27z0">
    <w:name w:val="WW8Num27z0"/>
    <w:rsid w:val="006F3C34"/>
    <w:rPr>
      <w:rFonts w:ascii="Symbol" w:hAnsi="Symbol"/>
    </w:rPr>
  </w:style>
  <w:style w:type="character" w:customStyle="1" w:styleId="WW8Num27z1">
    <w:name w:val="WW8Num27z1"/>
    <w:rsid w:val="006F3C34"/>
    <w:rPr>
      <w:rFonts w:ascii="Courier New" w:hAnsi="Courier New" w:cs="Courier New"/>
    </w:rPr>
  </w:style>
  <w:style w:type="character" w:customStyle="1" w:styleId="WW8Num29z0">
    <w:name w:val="WW8Num29z0"/>
    <w:rsid w:val="006F3C34"/>
    <w:rPr>
      <w:rFonts w:ascii="Symbol" w:hAnsi="Symbol"/>
    </w:rPr>
  </w:style>
  <w:style w:type="character" w:customStyle="1" w:styleId="WW8Num29z1">
    <w:name w:val="WW8Num29z1"/>
    <w:rsid w:val="006F3C34"/>
    <w:rPr>
      <w:rFonts w:ascii="Courier New" w:hAnsi="Courier New" w:cs="Courier New"/>
    </w:rPr>
  </w:style>
  <w:style w:type="character" w:customStyle="1" w:styleId="WW8Num29z2">
    <w:name w:val="WW8Num29z2"/>
    <w:rsid w:val="006F3C34"/>
    <w:rPr>
      <w:rFonts w:ascii="Wingdings" w:hAnsi="Wingdings"/>
    </w:rPr>
  </w:style>
  <w:style w:type="character" w:customStyle="1" w:styleId="WW8Num30z0">
    <w:name w:val="WW8Num30z0"/>
    <w:rsid w:val="006F3C34"/>
    <w:rPr>
      <w:rFonts w:ascii="Symbol" w:hAnsi="Symbol"/>
    </w:rPr>
  </w:style>
  <w:style w:type="character" w:customStyle="1" w:styleId="WW8Num30z1">
    <w:name w:val="WW8Num30z1"/>
    <w:rsid w:val="006F3C34"/>
    <w:rPr>
      <w:rFonts w:ascii="Courier New" w:hAnsi="Courier New" w:cs="Courier New"/>
    </w:rPr>
  </w:style>
  <w:style w:type="character" w:customStyle="1" w:styleId="WW8Num30z2">
    <w:name w:val="WW8Num30z2"/>
    <w:rsid w:val="006F3C34"/>
    <w:rPr>
      <w:rFonts w:ascii="Wingdings" w:hAnsi="Wingdings"/>
    </w:rPr>
  </w:style>
  <w:style w:type="character" w:customStyle="1" w:styleId="WW8Num31z0">
    <w:name w:val="WW8Num31z0"/>
    <w:rsid w:val="006F3C34"/>
    <w:rPr>
      <w:rFonts w:ascii="Symbol" w:hAnsi="Symbol"/>
    </w:rPr>
  </w:style>
  <w:style w:type="character" w:customStyle="1" w:styleId="WW8Num31z2">
    <w:name w:val="WW8Num31z2"/>
    <w:rsid w:val="006F3C34"/>
    <w:rPr>
      <w:rFonts w:ascii="Wingdings" w:hAnsi="Wingdings"/>
    </w:rPr>
  </w:style>
  <w:style w:type="character" w:customStyle="1" w:styleId="WW8Num31z3">
    <w:name w:val="WW8Num31z3"/>
    <w:rsid w:val="006F3C34"/>
    <w:rPr>
      <w:rFonts w:ascii="Symbol" w:hAnsi="Symbol"/>
    </w:rPr>
  </w:style>
  <w:style w:type="character" w:customStyle="1" w:styleId="WW8Num32z0">
    <w:name w:val="WW8Num32z0"/>
    <w:rsid w:val="006F3C34"/>
    <w:rPr>
      <w:rFonts w:ascii="Symbol" w:hAnsi="Symbol"/>
      <w:sz w:val="20"/>
    </w:rPr>
  </w:style>
  <w:style w:type="character" w:customStyle="1" w:styleId="WW8Num32z1">
    <w:name w:val="WW8Num32z1"/>
    <w:rsid w:val="006F3C34"/>
    <w:rPr>
      <w:rFonts w:ascii="Courier New" w:hAnsi="Courier New"/>
      <w:sz w:val="20"/>
    </w:rPr>
  </w:style>
  <w:style w:type="character" w:customStyle="1" w:styleId="WW8Num32z2">
    <w:name w:val="WW8Num32z2"/>
    <w:rsid w:val="006F3C34"/>
    <w:rPr>
      <w:rFonts w:ascii="Wingdings" w:hAnsi="Wingdings"/>
      <w:sz w:val="20"/>
    </w:rPr>
  </w:style>
  <w:style w:type="character" w:customStyle="1" w:styleId="WW8Num33z1">
    <w:name w:val="WW8Num33z1"/>
    <w:rsid w:val="006F3C34"/>
    <w:rPr>
      <w:rFonts w:ascii="Courier New" w:hAnsi="Courier New" w:cs="Courier New"/>
    </w:rPr>
  </w:style>
  <w:style w:type="character" w:customStyle="1" w:styleId="WW8Num35z0">
    <w:name w:val="WW8Num35z0"/>
    <w:rsid w:val="006F3C34"/>
    <w:rPr>
      <w:rFonts w:ascii="Symbol" w:hAnsi="Symbol"/>
      <w:sz w:val="28"/>
      <w:szCs w:val="24"/>
    </w:rPr>
  </w:style>
  <w:style w:type="character" w:customStyle="1" w:styleId="WW8Num35z1">
    <w:name w:val="WW8Num35z1"/>
    <w:rsid w:val="006F3C34"/>
    <w:rPr>
      <w:rFonts w:ascii="OpenSymbol" w:hAnsi="OpenSymbol" w:cs="OpenSymbol"/>
      <w:sz w:val="28"/>
      <w:szCs w:val="24"/>
    </w:rPr>
  </w:style>
  <w:style w:type="character" w:customStyle="1" w:styleId="WW8Num36z0">
    <w:name w:val="WW8Num36z0"/>
    <w:rsid w:val="006F3C34"/>
    <w:rPr>
      <w:rFonts w:ascii="Symbol" w:hAnsi="Symbol" w:cs="OpenSymbol"/>
      <w:sz w:val="28"/>
      <w:szCs w:val="24"/>
    </w:rPr>
  </w:style>
  <w:style w:type="character" w:customStyle="1" w:styleId="WW8Num36z2">
    <w:name w:val="WW8Num36z2"/>
    <w:rsid w:val="006F3C34"/>
    <w:rPr>
      <w:rFonts w:ascii="Wingdings" w:hAnsi="Wingdings"/>
    </w:rPr>
  </w:style>
  <w:style w:type="character" w:customStyle="1" w:styleId="WW8Num36z3">
    <w:name w:val="WW8Num36z3"/>
    <w:rsid w:val="006F3C34"/>
    <w:rPr>
      <w:rFonts w:ascii="Symbol" w:hAnsi="Symbol"/>
    </w:rPr>
  </w:style>
  <w:style w:type="character" w:customStyle="1" w:styleId="WW8Num37z0">
    <w:name w:val="WW8Num37z0"/>
    <w:rsid w:val="006F3C34"/>
    <w:rPr>
      <w:rFonts w:ascii="Symbol" w:hAnsi="Symbol"/>
    </w:rPr>
  </w:style>
  <w:style w:type="character" w:customStyle="1" w:styleId="WW8Num37z1">
    <w:name w:val="WW8Num37z1"/>
    <w:rsid w:val="006F3C34"/>
    <w:rPr>
      <w:rFonts w:ascii="Courier New" w:hAnsi="Courier New" w:cs="Courier New"/>
    </w:rPr>
  </w:style>
  <w:style w:type="character" w:customStyle="1" w:styleId="WW8Num37z2">
    <w:name w:val="WW8Num37z2"/>
    <w:rsid w:val="006F3C34"/>
    <w:rPr>
      <w:rFonts w:ascii="Wingdings" w:hAnsi="Wingdings"/>
    </w:rPr>
  </w:style>
  <w:style w:type="character" w:customStyle="1" w:styleId="WW8Num38z0">
    <w:name w:val="WW8Num38z0"/>
    <w:rsid w:val="006F3C34"/>
    <w:rPr>
      <w:rFonts w:ascii="Symbol" w:hAnsi="Symbol"/>
    </w:rPr>
  </w:style>
  <w:style w:type="character" w:customStyle="1" w:styleId="WW8Num38z1">
    <w:name w:val="WW8Num38z1"/>
    <w:rsid w:val="006F3C34"/>
    <w:rPr>
      <w:rFonts w:ascii="Courier New" w:hAnsi="Courier New" w:cs="Courier New"/>
    </w:rPr>
  </w:style>
  <w:style w:type="character" w:customStyle="1" w:styleId="WW8Num38z2">
    <w:name w:val="WW8Num38z2"/>
    <w:rsid w:val="006F3C34"/>
    <w:rPr>
      <w:rFonts w:ascii="Wingdings" w:hAnsi="Wingdings"/>
    </w:rPr>
  </w:style>
  <w:style w:type="character" w:customStyle="1" w:styleId="WW8NumSt32z0">
    <w:name w:val="WW8NumSt32z0"/>
    <w:rsid w:val="006F3C34"/>
    <w:rPr>
      <w:rFonts w:ascii="Symbol" w:hAnsi="Symbol" w:cs="Times New Roman"/>
    </w:rPr>
  </w:style>
  <w:style w:type="character" w:customStyle="1" w:styleId="WW8NumSt33z0">
    <w:name w:val="WW8NumSt33z0"/>
    <w:rsid w:val="006F3C34"/>
    <w:rPr>
      <w:rFonts w:ascii="Symbol" w:hAnsi="Symbol" w:cs="Times New Roman"/>
    </w:rPr>
  </w:style>
  <w:style w:type="character" w:customStyle="1" w:styleId="40">
    <w:name w:val="Основной шрифт абзаца4"/>
    <w:rsid w:val="006F3C34"/>
  </w:style>
  <w:style w:type="character" w:customStyle="1" w:styleId="WW8Num2z0">
    <w:name w:val="WW8Num2z0"/>
    <w:rsid w:val="006F3C34"/>
    <w:rPr>
      <w:rFonts w:ascii="Symbol" w:hAnsi="Symbol"/>
      <w:sz w:val="18"/>
    </w:rPr>
  </w:style>
  <w:style w:type="character" w:customStyle="1" w:styleId="WW8Num2z1">
    <w:name w:val="WW8Num2z1"/>
    <w:rsid w:val="006F3C34"/>
    <w:rPr>
      <w:rFonts w:ascii="OpenSymbol" w:hAnsi="OpenSymbol" w:cs="OpenSymbol"/>
    </w:rPr>
  </w:style>
  <w:style w:type="character" w:customStyle="1" w:styleId="WW8Num2z3">
    <w:name w:val="WW8Num2z3"/>
    <w:rsid w:val="006F3C34"/>
    <w:rPr>
      <w:rFonts w:ascii="Symbol" w:hAnsi="Symbol" w:cs="OpenSymbol"/>
    </w:rPr>
  </w:style>
  <w:style w:type="character" w:customStyle="1" w:styleId="WW8Num10z1">
    <w:name w:val="WW8Num10z1"/>
    <w:rsid w:val="006F3C34"/>
    <w:rPr>
      <w:rFonts w:ascii="Courier New" w:hAnsi="Courier New" w:cs="Courier New"/>
    </w:rPr>
  </w:style>
  <w:style w:type="character" w:customStyle="1" w:styleId="WW8Num11z3">
    <w:name w:val="WW8Num11z3"/>
    <w:rsid w:val="006F3C34"/>
    <w:rPr>
      <w:rFonts w:ascii="Symbol" w:hAnsi="Symbol"/>
    </w:rPr>
  </w:style>
  <w:style w:type="character" w:customStyle="1" w:styleId="WW8Num13z1">
    <w:name w:val="WW8Num13z1"/>
    <w:rsid w:val="006F3C34"/>
    <w:rPr>
      <w:rFonts w:ascii="OpenSymbol" w:hAnsi="OpenSymbol" w:cs="OpenSymbol"/>
      <w:sz w:val="28"/>
      <w:szCs w:val="24"/>
    </w:rPr>
  </w:style>
  <w:style w:type="character" w:customStyle="1" w:styleId="WW8Num14z1">
    <w:name w:val="WW8Num14z1"/>
    <w:rsid w:val="006F3C34"/>
    <w:rPr>
      <w:sz w:val="28"/>
      <w:szCs w:val="24"/>
    </w:rPr>
  </w:style>
  <w:style w:type="character" w:customStyle="1" w:styleId="WW8Num15z1">
    <w:name w:val="WW8Num15z1"/>
    <w:rsid w:val="006F3C34"/>
    <w:rPr>
      <w:sz w:val="28"/>
      <w:szCs w:val="24"/>
    </w:rPr>
  </w:style>
  <w:style w:type="character" w:customStyle="1" w:styleId="WW8Num16z0">
    <w:name w:val="WW8Num16z0"/>
    <w:rsid w:val="006F3C34"/>
    <w:rPr>
      <w:rFonts w:ascii="Symbol" w:hAnsi="Symbol"/>
    </w:rPr>
  </w:style>
  <w:style w:type="character" w:customStyle="1" w:styleId="WW8Num16z1">
    <w:name w:val="WW8Num16z1"/>
    <w:rsid w:val="006F3C34"/>
    <w:rPr>
      <w:rFonts w:ascii="Courier New" w:hAnsi="Courier New" w:cs="Courier New"/>
    </w:rPr>
  </w:style>
  <w:style w:type="character" w:customStyle="1" w:styleId="WW8Num16z2">
    <w:name w:val="WW8Num16z2"/>
    <w:rsid w:val="006F3C34"/>
    <w:rPr>
      <w:rFonts w:ascii="Wingdings" w:hAnsi="Wingdings"/>
    </w:rPr>
  </w:style>
  <w:style w:type="character" w:customStyle="1" w:styleId="WW8Num18z1">
    <w:name w:val="WW8Num18z1"/>
    <w:rsid w:val="006F3C34"/>
    <w:rPr>
      <w:rFonts w:ascii="Courier New" w:hAnsi="Courier New" w:cs="Courier New"/>
    </w:rPr>
  </w:style>
  <w:style w:type="character" w:customStyle="1" w:styleId="WW8Num18z2">
    <w:name w:val="WW8Num18z2"/>
    <w:rsid w:val="006F3C34"/>
    <w:rPr>
      <w:rFonts w:ascii="Wingdings" w:hAnsi="Wingdings"/>
    </w:rPr>
  </w:style>
  <w:style w:type="character" w:customStyle="1" w:styleId="WW8Num19z1">
    <w:name w:val="WW8Num19z1"/>
    <w:rsid w:val="006F3C34"/>
    <w:rPr>
      <w:rFonts w:ascii="Courier New" w:hAnsi="Courier New" w:cs="Courier New"/>
    </w:rPr>
  </w:style>
  <w:style w:type="character" w:customStyle="1" w:styleId="WW8Num19z2">
    <w:name w:val="WW8Num19z2"/>
    <w:rsid w:val="006F3C34"/>
    <w:rPr>
      <w:rFonts w:ascii="Wingdings" w:hAnsi="Wingdings"/>
    </w:rPr>
  </w:style>
  <w:style w:type="character" w:customStyle="1" w:styleId="WW8Num20z1">
    <w:name w:val="WW8Num20z1"/>
    <w:rsid w:val="006F3C34"/>
    <w:rPr>
      <w:rFonts w:ascii="Courier New" w:hAnsi="Courier New" w:cs="Courier New"/>
    </w:rPr>
  </w:style>
  <w:style w:type="character" w:customStyle="1" w:styleId="WW8Num20z2">
    <w:name w:val="WW8Num20z2"/>
    <w:rsid w:val="006F3C34"/>
    <w:rPr>
      <w:rFonts w:ascii="Wingdings" w:hAnsi="Wingdings"/>
    </w:rPr>
  </w:style>
  <w:style w:type="character" w:customStyle="1" w:styleId="WW8Num23z2">
    <w:name w:val="WW8Num23z2"/>
    <w:rsid w:val="006F3C34"/>
    <w:rPr>
      <w:rFonts w:ascii="Wingdings" w:hAnsi="Wingdings"/>
    </w:rPr>
  </w:style>
  <w:style w:type="character" w:customStyle="1" w:styleId="WW8Num25z0">
    <w:name w:val="WW8Num25z0"/>
    <w:rsid w:val="006F3C34"/>
    <w:rPr>
      <w:sz w:val="28"/>
      <w:szCs w:val="28"/>
    </w:rPr>
  </w:style>
  <w:style w:type="character" w:customStyle="1" w:styleId="WW8Num25z1">
    <w:name w:val="WW8Num25z1"/>
    <w:rsid w:val="006F3C34"/>
    <w:rPr>
      <w:sz w:val="28"/>
      <w:szCs w:val="24"/>
    </w:rPr>
  </w:style>
  <w:style w:type="character" w:customStyle="1" w:styleId="WW8Num26z0">
    <w:name w:val="WW8Num26z0"/>
    <w:rsid w:val="006F3C34"/>
    <w:rPr>
      <w:rFonts w:ascii="Symbol" w:hAnsi="Symbol"/>
    </w:rPr>
  </w:style>
  <w:style w:type="character" w:customStyle="1" w:styleId="WW8Num26z1">
    <w:name w:val="WW8Num26z1"/>
    <w:rsid w:val="006F3C34"/>
    <w:rPr>
      <w:rFonts w:ascii="Courier New" w:hAnsi="Courier New" w:cs="Courier New"/>
    </w:rPr>
  </w:style>
  <w:style w:type="character" w:customStyle="1" w:styleId="WW8Num26z2">
    <w:name w:val="WW8Num26z2"/>
    <w:rsid w:val="006F3C34"/>
    <w:rPr>
      <w:rFonts w:ascii="Wingdings" w:hAnsi="Wingdings"/>
    </w:rPr>
  </w:style>
  <w:style w:type="character" w:customStyle="1" w:styleId="WW8Num27z2">
    <w:name w:val="WW8Num27z2"/>
    <w:rsid w:val="006F3C34"/>
    <w:rPr>
      <w:rFonts w:ascii="Wingdings" w:hAnsi="Wingdings"/>
    </w:rPr>
  </w:style>
  <w:style w:type="character" w:customStyle="1" w:styleId="WW8Num28z0">
    <w:name w:val="WW8Num28z0"/>
    <w:rsid w:val="006F3C34"/>
    <w:rPr>
      <w:rFonts w:ascii="Symbol" w:hAnsi="Symbol"/>
    </w:rPr>
  </w:style>
  <w:style w:type="character" w:customStyle="1" w:styleId="WW8Num28z1">
    <w:name w:val="WW8Num28z1"/>
    <w:rsid w:val="006F3C34"/>
    <w:rPr>
      <w:rFonts w:ascii="Courier New" w:hAnsi="Courier New" w:cs="Courier New"/>
    </w:rPr>
  </w:style>
  <w:style w:type="character" w:customStyle="1" w:styleId="WW8Num28z2">
    <w:name w:val="WW8Num28z2"/>
    <w:rsid w:val="006F3C34"/>
    <w:rPr>
      <w:rFonts w:ascii="Wingdings" w:hAnsi="Wingdings"/>
    </w:rPr>
  </w:style>
  <w:style w:type="character" w:customStyle="1" w:styleId="WW8Num31z1">
    <w:name w:val="WW8Num31z1"/>
    <w:rsid w:val="006F3C34"/>
    <w:rPr>
      <w:rFonts w:ascii="Courier New" w:hAnsi="Courier New" w:cs="Courier New"/>
    </w:rPr>
  </w:style>
  <w:style w:type="character" w:customStyle="1" w:styleId="WW8Num33z0">
    <w:name w:val="WW8Num33z0"/>
    <w:rsid w:val="006F3C34"/>
    <w:rPr>
      <w:rFonts w:ascii="Symbol" w:hAnsi="Symbol"/>
    </w:rPr>
  </w:style>
  <w:style w:type="character" w:customStyle="1" w:styleId="WW8Num33z2">
    <w:name w:val="WW8Num33z2"/>
    <w:rsid w:val="006F3C34"/>
    <w:rPr>
      <w:rFonts w:ascii="Wingdings" w:hAnsi="Wingdings"/>
    </w:rPr>
  </w:style>
  <w:style w:type="character" w:customStyle="1" w:styleId="WW8Num34z0">
    <w:name w:val="WW8Num34z0"/>
    <w:rsid w:val="006F3C34"/>
    <w:rPr>
      <w:rFonts w:ascii="Symbol" w:hAnsi="Symbol"/>
    </w:rPr>
  </w:style>
  <w:style w:type="character" w:customStyle="1" w:styleId="WW8Num34z1">
    <w:name w:val="WW8Num34z1"/>
    <w:rsid w:val="006F3C34"/>
    <w:rPr>
      <w:rFonts w:ascii="Courier New" w:hAnsi="Courier New" w:cs="Courier New"/>
    </w:rPr>
  </w:style>
  <w:style w:type="character" w:customStyle="1" w:styleId="WW8Num34z2">
    <w:name w:val="WW8Num34z2"/>
    <w:rsid w:val="006F3C34"/>
    <w:rPr>
      <w:rFonts w:ascii="Wingdings" w:hAnsi="Wingdings"/>
    </w:rPr>
  </w:style>
  <w:style w:type="character" w:customStyle="1" w:styleId="WW8Num35z3">
    <w:name w:val="WW8Num35z3"/>
    <w:rsid w:val="006F3C34"/>
    <w:rPr>
      <w:rFonts w:ascii="Symbol" w:hAnsi="Symbol" w:cs="OpenSymbol"/>
      <w:sz w:val="28"/>
      <w:szCs w:val="24"/>
    </w:rPr>
  </w:style>
  <w:style w:type="character" w:customStyle="1" w:styleId="WW8Num36z1">
    <w:name w:val="WW8Num36z1"/>
    <w:rsid w:val="006F3C34"/>
    <w:rPr>
      <w:rFonts w:ascii="OpenSymbol" w:hAnsi="OpenSymbol" w:cs="OpenSymbol"/>
      <w:sz w:val="28"/>
      <w:szCs w:val="24"/>
    </w:rPr>
  </w:style>
  <w:style w:type="character" w:customStyle="1" w:styleId="30">
    <w:name w:val="Основной шрифт абзаца3"/>
    <w:rsid w:val="006F3C34"/>
  </w:style>
  <w:style w:type="character" w:customStyle="1" w:styleId="Absatz-Standardschriftart">
    <w:name w:val="Absatz-Standardschriftart"/>
    <w:rsid w:val="006F3C34"/>
  </w:style>
  <w:style w:type="character" w:customStyle="1" w:styleId="WW-Absatz-Standardschriftart">
    <w:name w:val="WW-Absatz-Standardschriftart"/>
    <w:rsid w:val="006F3C34"/>
  </w:style>
  <w:style w:type="character" w:customStyle="1" w:styleId="WW8Num4z1">
    <w:name w:val="WW8Num4z1"/>
    <w:rsid w:val="006F3C34"/>
    <w:rPr>
      <w:rFonts w:ascii="Courier New" w:hAnsi="Courier New" w:cs="Courier New"/>
    </w:rPr>
  </w:style>
  <w:style w:type="character" w:customStyle="1" w:styleId="WW8Num4z3">
    <w:name w:val="WW8Num4z3"/>
    <w:rsid w:val="006F3C34"/>
    <w:rPr>
      <w:rFonts w:ascii="Symbol" w:hAnsi="Symbol" w:cs="OpenSymbol"/>
    </w:rPr>
  </w:style>
  <w:style w:type="character" w:customStyle="1" w:styleId="WW8Num6z1">
    <w:name w:val="WW8Num6z1"/>
    <w:rsid w:val="006F3C34"/>
    <w:rPr>
      <w:rFonts w:ascii="Courier New" w:hAnsi="Courier New" w:cs="Courier New"/>
    </w:rPr>
  </w:style>
  <w:style w:type="character" w:customStyle="1" w:styleId="WW8Num6z2">
    <w:name w:val="WW8Num6z2"/>
    <w:rsid w:val="006F3C34"/>
    <w:rPr>
      <w:rFonts w:ascii="Wingdings" w:hAnsi="Wingdings"/>
    </w:rPr>
  </w:style>
  <w:style w:type="character" w:customStyle="1" w:styleId="WW8Num7z1">
    <w:name w:val="WW8Num7z1"/>
    <w:rsid w:val="006F3C34"/>
    <w:rPr>
      <w:rFonts w:ascii="Courier New" w:hAnsi="Courier New" w:cs="Courier New"/>
    </w:rPr>
  </w:style>
  <w:style w:type="character" w:customStyle="1" w:styleId="WW8Num7z2">
    <w:name w:val="WW8Num7z2"/>
    <w:rsid w:val="006F3C34"/>
    <w:rPr>
      <w:rFonts w:ascii="Wingdings" w:hAnsi="Wingdings"/>
    </w:rPr>
  </w:style>
  <w:style w:type="character" w:customStyle="1" w:styleId="WW8Num8z1">
    <w:name w:val="WW8Num8z1"/>
    <w:rsid w:val="006F3C34"/>
    <w:rPr>
      <w:rFonts w:ascii="Courier New" w:hAnsi="Courier New" w:cs="Courier New"/>
    </w:rPr>
  </w:style>
  <w:style w:type="character" w:customStyle="1" w:styleId="WW8Num8z2">
    <w:name w:val="WW8Num8z2"/>
    <w:rsid w:val="006F3C34"/>
    <w:rPr>
      <w:rFonts w:ascii="Wingdings" w:hAnsi="Wingdings"/>
    </w:rPr>
  </w:style>
  <w:style w:type="character" w:customStyle="1" w:styleId="WW8Num9z1">
    <w:name w:val="WW8Num9z1"/>
    <w:rsid w:val="006F3C34"/>
    <w:rPr>
      <w:rFonts w:ascii="Courier New" w:hAnsi="Courier New" w:cs="Courier New"/>
    </w:rPr>
  </w:style>
  <w:style w:type="character" w:customStyle="1" w:styleId="WW8Num9z2">
    <w:name w:val="WW8Num9z2"/>
    <w:rsid w:val="006F3C34"/>
    <w:rPr>
      <w:rFonts w:ascii="Wingdings" w:hAnsi="Wingdings"/>
    </w:rPr>
  </w:style>
  <w:style w:type="character" w:customStyle="1" w:styleId="WW8Num10z2">
    <w:name w:val="WW8Num10z2"/>
    <w:rsid w:val="006F3C34"/>
    <w:rPr>
      <w:rFonts w:ascii="Wingdings" w:hAnsi="Wingdings"/>
    </w:rPr>
  </w:style>
  <w:style w:type="character" w:customStyle="1" w:styleId="WW8Num11z2">
    <w:name w:val="WW8Num11z2"/>
    <w:rsid w:val="006F3C34"/>
    <w:rPr>
      <w:rFonts w:ascii="Wingdings" w:hAnsi="Wingdings"/>
    </w:rPr>
  </w:style>
  <w:style w:type="character" w:customStyle="1" w:styleId="2">
    <w:name w:val="Основной шрифт абзаца2"/>
    <w:rsid w:val="006F3C34"/>
  </w:style>
  <w:style w:type="character" w:customStyle="1" w:styleId="WW-Absatz-Standardschriftart1">
    <w:name w:val="WW-Absatz-Standardschriftart1"/>
    <w:rsid w:val="006F3C34"/>
  </w:style>
  <w:style w:type="character" w:customStyle="1" w:styleId="WW8Num3z2">
    <w:name w:val="WW8Num3z2"/>
    <w:rsid w:val="006F3C34"/>
    <w:rPr>
      <w:rFonts w:ascii="Wingdings" w:hAnsi="Wingdings"/>
    </w:rPr>
  </w:style>
  <w:style w:type="character" w:customStyle="1" w:styleId="WW8Num4z2">
    <w:name w:val="WW8Num4z2"/>
    <w:rsid w:val="006F3C34"/>
    <w:rPr>
      <w:rFonts w:ascii="Wingdings" w:hAnsi="Wingdings"/>
    </w:rPr>
  </w:style>
  <w:style w:type="character" w:customStyle="1" w:styleId="WW8Num5z1">
    <w:name w:val="WW8Num5z1"/>
    <w:rsid w:val="006F3C34"/>
    <w:rPr>
      <w:rFonts w:ascii="Courier New" w:hAnsi="Courier New" w:cs="Courier New"/>
    </w:rPr>
  </w:style>
  <w:style w:type="character" w:customStyle="1" w:styleId="WW8Num5z2">
    <w:name w:val="WW8Num5z2"/>
    <w:rsid w:val="006F3C34"/>
    <w:rPr>
      <w:rFonts w:ascii="Wingdings" w:hAnsi="Wingdings"/>
    </w:rPr>
  </w:style>
  <w:style w:type="character" w:customStyle="1" w:styleId="WW8NumSt1z0">
    <w:name w:val="WW8NumSt1z0"/>
    <w:rsid w:val="006F3C34"/>
    <w:rPr>
      <w:rFonts w:ascii="Symbol" w:hAnsi="Symbol" w:cs="Times New Roman"/>
    </w:rPr>
  </w:style>
  <w:style w:type="character" w:customStyle="1" w:styleId="WW8NumSt2z0">
    <w:name w:val="WW8NumSt2z0"/>
    <w:rsid w:val="006F3C34"/>
    <w:rPr>
      <w:rFonts w:ascii="Symbol" w:hAnsi="Symbol" w:cs="Times New Roman"/>
    </w:rPr>
  </w:style>
  <w:style w:type="character" w:customStyle="1" w:styleId="WW8NumSt3z0">
    <w:name w:val="WW8NumSt3z0"/>
    <w:rsid w:val="006F3C34"/>
    <w:rPr>
      <w:rFonts w:ascii="Symbol" w:hAnsi="Symbol" w:cs="Times New Roman"/>
    </w:rPr>
  </w:style>
  <w:style w:type="character" w:customStyle="1" w:styleId="WW8NumSt4z0">
    <w:name w:val="WW8NumSt4z0"/>
    <w:rsid w:val="006F3C34"/>
    <w:rPr>
      <w:rFonts w:ascii="Symbol" w:hAnsi="Symbol" w:cs="Times New Roman"/>
    </w:rPr>
  </w:style>
  <w:style w:type="character" w:customStyle="1" w:styleId="10">
    <w:name w:val="Основной шрифт абзаца1"/>
    <w:rsid w:val="006F3C34"/>
  </w:style>
  <w:style w:type="character" w:styleId="a3">
    <w:name w:val="Strong"/>
    <w:qFormat/>
    <w:rsid w:val="006F3C34"/>
    <w:rPr>
      <w:b/>
      <w:bCs/>
    </w:rPr>
  </w:style>
  <w:style w:type="character" w:styleId="a4">
    <w:name w:val="page number"/>
    <w:basedOn w:val="10"/>
    <w:rsid w:val="006F3C34"/>
  </w:style>
  <w:style w:type="character" w:customStyle="1" w:styleId="a5">
    <w:name w:val="Маркеры списка"/>
    <w:rsid w:val="006F3C34"/>
    <w:rPr>
      <w:rFonts w:ascii="Times New Roman" w:eastAsia="OpenSymbol" w:hAnsi="Times New Roman" w:cs="OpenSymbol"/>
      <w:sz w:val="28"/>
      <w:szCs w:val="24"/>
    </w:rPr>
  </w:style>
  <w:style w:type="character" w:customStyle="1" w:styleId="a6">
    <w:name w:val="Символ нумерации"/>
    <w:rsid w:val="006F3C34"/>
    <w:rPr>
      <w:rFonts w:ascii="Times New Roman" w:hAnsi="Times New Roman"/>
      <w:sz w:val="28"/>
      <w:szCs w:val="24"/>
    </w:rPr>
  </w:style>
  <w:style w:type="paragraph" w:customStyle="1" w:styleId="a7">
    <w:name w:val="Заголовок"/>
    <w:basedOn w:val="a"/>
    <w:next w:val="a8"/>
    <w:rsid w:val="006F3C34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rsid w:val="006F3C34"/>
    <w:pPr>
      <w:spacing w:after="120"/>
    </w:pPr>
  </w:style>
  <w:style w:type="paragraph" w:styleId="a9">
    <w:name w:val="List"/>
    <w:basedOn w:val="a8"/>
    <w:rsid w:val="006F3C34"/>
    <w:rPr>
      <w:rFonts w:cs="Tahoma"/>
    </w:rPr>
  </w:style>
  <w:style w:type="paragraph" w:customStyle="1" w:styleId="41">
    <w:name w:val="Название4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42">
    <w:name w:val="Указатель4"/>
    <w:basedOn w:val="a"/>
    <w:rsid w:val="006F3C34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rsid w:val="006F3C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1">
    <w:name w:val="Указатель2"/>
    <w:basedOn w:val="a"/>
    <w:rsid w:val="006F3C3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6F3C34"/>
    <w:pPr>
      <w:suppressLineNumbers/>
    </w:pPr>
    <w:rPr>
      <w:rFonts w:cs="Tahoma"/>
    </w:rPr>
  </w:style>
  <w:style w:type="paragraph" w:customStyle="1" w:styleId="aa">
    <w:name w:val="Îáû÷íûé Знак Знак Знак"/>
    <w:rsid w:val="006F3C34"/>
    <w:pPr>
      <w:suppressAutoHyphens/>
      <w:autoSpaceDE w:val="0"/>
    </w:pPr>
    <w:rPr>
      <w:rFonts w:eastAsia="Arial"/>
      <w:lang w:eastAsia="ar-SA"/>
    </w:rPr>
  </w:style>
  <w:style w:type="paragraph" w:customStyle="1" w:styleId="13">
    <w:name w:val="çàãîëîâîê 1"/>
    <w:basedOn w:val="aa"/>
    <w:next w:val="aa"/>
    <w:rsid w:val="006F3C34"/>
    <w:pPr>
      <w:keepNext/>
      <w:jc w:val="center"/>
    </w:pPr>
    <w:rPr>
      <w:b/>
      <w:bCs/>
      <w:sz w:val="24"/>
      <w:szCs w:val="24"/>
      <w:u w:val="single"/>
    </w:rPr>
  </w:style>
  <w:style w:type="paragraph" w:customStyle="1" w:styleId="22">
    <w:name w:val="çàãîëîâîê 2"/>
    <w:basedOn w:val="aa"/>
    <w:next w:val="aa"/>
    <w:rsid w:val="006F3C34"/>
    <w:pPr>
      <w:keepNext/>
      <w:jc w:val="center"/>
    </w:pPr>
    <w:rPr>
      <w:b/>
      <w:bCs/>
      <w:sz w:val="24"/>
      <w:szCs w:val="24"/>
    </w:rPr>
  </w:style>
  <w:style w:type="paragraph" w:customStyle="1" w:styleId="33">
    <w:name w:val="çàãîëîâîê 3"/>
    <w:basedOn w:val="aa"/>
    <w:next w:val="aa"/>
    <w:rsid w:val="006F3C34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210">
    <w:name w:val="Îñíîâíîé òåêñò 21"/>
    <w:basedOn w:val="aa"/>
    <w:rsid w:val="006F3C34"/>
    <w:pPr>
      <w:widowControl w:val="0"/>
      <w:ind w:firstLine="720"/>
      <w:jc w:val="both"/>
    </w:pPr>
    <w:rPr>
      <w:color w:val="FF00FF"/>
      <w:sz w:val="24"/>
      <w:szCs w:val="24"/>
    </w:rPr>
  </w:style>
  <w:style w:type="paragraph" w:customStyle="1" w:styleId="14">
    <w:name w:val="Текст1"/>
    <w:basedOn w:val="a"/>
    <w:rsid w:val="006F3C34"/>
    <w:rPr>
      <w:rFonts w:ascii="Courier New" w:hAnsi="Courier New"/>
      <w:sz w:val="20"/>
      <w:szCs w:val="20"/>
    </w:rPr>
  </w:style>
  <w:style w:type="paragraph" w:styleId="ab">
    <w:name w:val="Normal (Web)"/>
    <w:basedOn w:val="a"/>
    <w:rsid w:val="006F3C34"/>
    <w:pPr>
      <w:spacing w:before="100" w:after="100"/>
    </w:pPr>
    <w:rPr>
      <w:szCs w:val="20"/>
    </w:rPr>
  </w:style>
  <w:style w:type="paragraph" w:customStyle="1" w:styleId="ac">
    <w:name w:val="Îáû÷íûé Знак"/>
    <w:rsid w:val="006F3C34"/>
    <w:pPr>
      <w:suppressAutoHyphens/>
      <w:autoSpaceDE w:val="0"/>
    </w:pPr>
    <w:rPr>
      <w:rFonts w:eastAsia="Arial"/>
      <w:lang w:eastAsia="ar-SA"/>
    </w:rPr>
  </w:style>
  <w:style w:type="paragraph" w:styleId="ad">
    <w:name w:val="header"/>
    <w:basedOn w:val="a"/>
    <w:rsid w:val="006F3C34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6F3C34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F3C34"/>
    <w:pPr>
      <w:suppressLineNumbers/>
    </w:pPr>
  </w:style>
  <w:style w:type="paragraph" w:customStyle="1" w:styleId="af1">
    <w:name w:val="Заголовок таблицы"/>
    <w:basedOn w:val="af0"/>
    <w:rsid w:val="006F3C34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F3C34"/>
  </w:style>
  <w:style w:type="paragraph" w:styleId="af3">
    <w:name w:val="Body Text Indent"/>
    <w:basedOn w:val="a"/>
    <w:rsid w:val="006F3C34"/>
    <w:pPr>
      <w:spacing w:line="360" w:lineRule="auto"/>
      <w:ind w:firstLine="851"/>
    </w:pPr>
  </w:style>
  <w:style w:type="paragraph" w:customStyle="1" w:styleId="af4">
    <w:name w:val="Обычный с отступом"/>
    <w:basedOn w:val="a"/>
    <w:rsid w:val="006F3C34"/>
    <w:pPr>
      <w:spacing w:line="360" w:lineRule="auto"/>
      <w:ind w:firstLine="709"/>
      <w:jc w:val="both"/>
    </w:pPr>
  </w:style>
  <w:style w:type="paragraph" w:customStyle="1" w:styleId="af5">
    <w:name w:val="Знак Знак Знак"/>
    <w:basedOn w:val="a"/>
    <w:rsid w:val="006F3C34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6F3C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rsid w:val="006F3C34"/>
    <w:pPr>
      <w:jc w:val="center"/>
    </w:pPr>
    <w:rPr>
      <w:b/>
    </w:rPr>
  </w:style>
  <w:style w:type="paragraph" w:styleId="af6">
    <w:name w:val="Balloon Text"/>
    <w:basedOn w:val="a"/>
    <w:rsid w:val="006F3C34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92111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 Знак Знак Знак"/>
    <w:basedOn w:val="a"/>
    <w:rsid w:val="00697FD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rsid w:val="002652B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"/>
    <w:basedOn w:val="a"/>
    <w:rsid w:val="000763B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Обычный1"/>
    <w:rsid w:val="0038338A"/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FA078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mo</Company>
  <LinksUpToDate>false</LinksUpToDate>
  <CharactersWithSpaces>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user</cp:lastModifiedBy>
  <cp:revision>8</cp:revision>
  <cp:lastPrinted>2020-09-14T13:23:00Z</cp:lastPrinted>
  <dcterms:created xsi:type="dcterms:W3CDTF">2020-09-14T13:42:00Z</dcterms:created>
  <dcterms:modified xsi:type="dcterms:W3CDTF">2020-11-13T07:03:00Z</dcterms:modified>
</cp:coreProperties>
</file>